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CE" w:rsidRPr="006A022E" w:rsidRDefault="000A0CCE" w:rsidP="006A022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A022E">
        <w:rPr>
          <w:rFonts w:ascii="Times New Roman" w:eastAsia="Times New Roman" w:hAnsi="Times New Roman" w:cs="Times New Roman"/>
          <w:b/>
          <w:i/>
          <w:sz w:val="24"/>
          <w:szCs w:val="24"/>
        </w:rPr>
        <w:t>Проект «</w:t>
      </w:r>
      <w:r w:rsidR="006A022E" w:rsidRPr="006A022E">
        <w:rPr>
          <w:rFonts w:ascii="Times New Roman" w:eastAsia="Times New Roman" w:hAnsi="Times New Roman" w:cs="Times New Roman"/>
          <w:b/>
          <w:i/>
          <w:sz w:val="24"/>
          <w:szCs w:val="24"/>
        </w:rPr>
        <w:t>Информационно - образовательная среда как ресурс профессионального развития педагога в условиях введения профессионального стандарта Педагог</w:t>
      </w:r>
      <w:r w:rsidRPr="006A022E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A74748" w:rsidRPr="006A022E" w:rsidRDefault="00A74748" w:rsidP="006A02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Профессиональное развитие педагогических кадров образовательной организации является одним из условий реализации основной образовательной программы дошкольного образовательного учреждения. </w:t>
      </w:r>
    </w:p>
    <w:p w:rsidR="00FA19D1" w:rsidRPr="006A022E" w:rsidRDefault="00A74748" w:rsidP="00FA19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последние пять лет в образовании произошли колоссальные изменения: вступил в силу новый </w:t>
      </w:r>
      <w:r w:rsidRPr="00FA19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Закон об «Образовании в РФ»</w:t>
      </w:r>
      <w:r w:rsidRPr="006A0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A19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Федеральный государственный образовательный стандарт дошкольного образования, профессиональный стандарт «Педагог»</w:t>
      </w:r>
      <w:r w:rsidRPr="006A02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74748" w:rsidRPr="006A022E" w:rsidRDefault="00A74748" w:rsidP="006A02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22E">
        <w:rPr>
          <w:rFonts w:ascii="Times New Roman" w:hAnsi="Times New Roman" w:cs="Times New Roman"/>
          <w:color w:val="000000" w:themeColor="text1"/>
          <w:sz w:val="24"/>
          <w:szCs w:val="24"/>
        </w:rPr>
        <w:t>Кардинально изменились подходы к обучению и воспитанию детей, следовательно, изменились требования к педагогу.</w:t>
      </w:r>
    </w:p>
    <w:p w:rsidR="00EA7E52" w:rsidRPr="006A022E" w:rsidRDefault="00EA7E52" w:rsidP="006A02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22E">
        <w:rPr>
          <w:rFonts w:ascii="Times New Roman" w:hAnsi="Times New Roman" w:cs="Times New Roman"/>
          <w:color w:val="000000" w:themeColor="text1"/>
          <w:sz w:val="24"/>
          <w:szCs w:val="24"/>
        </w:rPr>
        <w:t>Происходящий сейчас процесс информатизации общества влечёт за собой радикальные изменения в стратегии образования: в информационном обществе и образовательные учреждения должны быть информационными.</w:t>
      </w:r>
    </w:p>
    <w:p w:rsidR="00EA7E52" w:rsidRDefault="00EA7E52" w:rsidP="006A02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22E">
        <w:rPr>
          <w:rFonts w:ascii="Times New Roman" w:hAnsi="Times New Roman" w:cs="Times New Roman"/>
          <w:color w:val="000000" w:themeColor="text1"/>
          <w:sz w:val="24"/>
          <w:szCs w:val="24"/>
        </w:rPr>
        <w:t>Вступил в силу Профессиональный стандарт для педагогов (воспитателей, учителей) в сфере дошкольного, начального общего, основного общего и среднего общего образования, который будет применяться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труда. Ставки делаются на специалистов, способных осваивать новшества.</w:t>
      </w:r>
    </w:p>
    <w:p w:rsidR="00FA19D1" w:rsidRDefault="00FA19D1" w:rsidP="006A02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9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Программа "Цифровая экономика Российской Федерации" (2018 – 2024 годы) </w:t>
      </w:r>
      <w:r w:rsidRPr="00FA19D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«… численность подготовки кадров и соответствие образовательных программ нуждам цифровой экономики недостаточны. Имеется серьезный дефицит кадров в образовательном процессе всех уровней образования. В процедурах итоговой аттестации недостаточно применяются цифровые инструменты учебной деятельности, процесс не включен целостно в цифровую информационную среду»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D446F" w:rsidRDefault="00FA19D1" w:rsidP="003D44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FA19D1">
        <w:rPr>
          <w:rFonts w:ascii="Times New Roman" w:hAnsi="Times New Roman" w:cs="Times New Roman"/>
          <w:color w:val="000000" w:themeColor="text1"/>
          <w:sz w:val="24"/>
          <w:szCs w:val="24"/>
        </w:rPr>
        <w:t>ОБЛАСТН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FA19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ЦЕЛЕВ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ОЙ ПРОГРАММЕ</w:t>
      </w:r>
      <w:r w:rsidRPr="00FA19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"РАЗВИТИЕ ИНФОРМАЦИОННОГО ОБЩЕСТВА В ЯРОСЛАВСКОЙ ОБЛАСТИ" НА 2017 - 2020 ГОДЫ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говорится 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A19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«Необходимым условием построения информационного общества является процесс информатизации, означающий широкомасштабное применение информационно-коммуникационных технологий (далее - ИКТ) для удовлетворения информационных и коммуникационных потребностей граждан, организаций, местны</w:t>
      </w:r>
      <w:r w:rsidR="003D446F">
        <w:rPr>
          <w:rFonts w:ascii="Times New Roman" w:hAnsi="Times New Roman" w:cs="Times New Roman"/>
          <w:color w:val="000000" w:themeColor="text1"/>
          <w:sz w:val="24"/>
          <w:szCs w:val="24"/>
        </w:rPr>
        <w:t>х органов власти и государства».</w:t>
      </w:r>
    </w:p>
    <w:p w:rsidR="003D446F" w:rsidRDefault="00DC7427" w:rsidP="003D44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46F">
        <w:rPr>
          <w:rFonts w:ascii="Times New Roman" w:hAnsi="Times New Roman" w:cs="Times New Roman"/>
          <w:color w:val="000000" w:themeColor="text1"/>
          <w:sz w:val="24"/>
          <w:szCs w:val="24"/>
        </w:rPr>
        <w:t>ЦЕЛЕВАЯ ПРОГРАММА</w:t>
      </w:r>
      <w:r w:rsidR="003D446F" w:rsidRPr="003D4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РАЗВИТИЯ </w:t>
      </w:r>
      <w:r w:rsidRPr="003D446F">
        <w:rPr>
          <w:rFonts w:ascii="Times New Roman" w:hAnsi="Times New Roman" w:cs="Times New Roman"/>
          <w:color w:val="000000" w:themeColor="text1"/>
          <w:sz w:val="24"/>
          <w:szCs w:val="24"/>
        </w:rPr>
        <w:t>КАДРОВ муниципальной</w:t>
      </w:r>
      <w:r w:rsidR="003D446F" w:rsidRPr="003D4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системы образования городского округа город Рыбинск на 2015 – 2017 </w:t>
      </w:r>
      <w:r w:rsidR="003D446F">
        <w:rPr>
          <w:rFonts w:ascii="Times New Roman" w:hAnsi="Times New Roman" w:cs="Times New Roman"/>
          <w:color w:val="000000" w:themeColor="text1"/>
          <w:sz w:val="24"/>
          <w:szCs w:val="24"/>
        </w:rPr>
        <w:t>годы и перспективы до 2020 года, в которой одно из направлений:</w:t>
      </w:r>
    </w:p>
    <w:p w:rsidR="00FA19D1" w:rsidRPr="006A022E" w:rsidRDefault="003D446F" w:rsidP="003D44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446F">
        <w:rPr>
          <w:rFonts w:ascii="Times New Roman" w:hAnsi="Times New Roman" w:cs="Times New Roman"/>
          <w:color w:val="000000" w:themeColor="text1"/>
          <w:sz w:val="24"/>
          <w:szCs w:val="24"/>
        </w:rPr>
        <w:t>- «становление практик инициирования и соорганизации профессионального диалога работников системы образования в открытом информационн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о-образовательном пространстве».</w:t>
      </w:r>
    </w:p>
    <w:p w:rsidR="00EA7E52" w:rsidRPr="006A022E" w:rsidRDefault="00EA7E52" w:rsidP="006A02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22E">
        <w:rPr>
          <w:rFonts w:ascii="Times New Roman" w:hAnsi="Times New Roman" w:cs="Times New Roman"/>
          <w:color w:val="000000" w:themeColor="text1"/>
          <w:sz w:val="24"/>
          <w:szCs w:val="24"/>
        </w:rPr>
        <w:t>Следовательно, необходим ресурс профессионального развития педагогов, который будет ориентирован на самообразование специалиста, на формирование его профессионально-личностной сферы и развитие ИКТ – компетенций. Таким ресурсом может стать сетевая информационно-образовательная среда (СИОС). Такая среда должна включать в себя, как организационно-методические условия, так и совокупность технических и программных средств хранения, обработки, передачи информации, обеспечивающую оперативный доступ к педагогически значимой информации и создающую возможность для взаимодействия работников педагогического коллектива дошкольного учреждения между собой и с педагогическим коллективом другого образовательного учреждения.</w:t>
      </w:r>
    </w:p>
    <w:p w:rsidR="00EA7E52" w:rsidRPr="006A022E" w:rsidRDefault="00EA7E52" w:rsidP="006A02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22E">
        <w:rPr>
          <w:rFonts w:ascii="Times New Roman" w:hAnsi="Times New Roman" w:cs="Times New Roman"/>
          <w:color w:val="000000" w:themeColor="text1"/>
          <w:sz w:val="24"/>
          <w:szCs w:val="24"/>
        </w:rPr>
        <w:t>Также актуальность проектирования СИОС для педагогов в сфере дошкольного образования заключается в том, что она может помочь решить некоторые проблемы в повседневной жизни педагога, а именно:</w:t>
      </w:r>
    </w:p>
    <w:p w:rsidR="00EA7E52" w:rsidRPr="006A022E" w:rsidRDefault="00EA7E52" w:rsidP="006A02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22E">
        <w:rPr>
          <w:rFonts w:ascii="Times New Roman" w:hAnsi="Times New Roman" w:cs="Times New Roman"/>
          <w:color w:val="000000" w:themeColor="text1"/>
          <w:sz w:val="24"/>
          <w:szCs w:val="24"/>
        </w:rPr>
        <w:t>• Малые возможности для встреч, обсуждений и обмена опытом;</w:t>
      </w:r>
    </w:p>
    <w:p w:rsidR="00EA7E52" w:rsidRPr="006A022E" w:rsidRDefault="00EA7E52" w:rsidP="006A02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22E">
        <w:rPr>
          <w:rFonts w:ascii="Times New Roman" w:hAnsi="Times New Roman" w:cs="Times New Roman"/>
          <w:color w:val="000000" w:themeColor="text1"/>
          <w:sz w:val="24"/>
          <w:szCs w:val="24"/>
        </w:rPr>
        <w:t>• Медленное распространение инновационных идей, актуальных образовательных задач.</w:t>
      </w:r>
    </w:p>
    <w:p w:rsidR="00EA7E52" w:rsidRPr="006A022E" w:rsidRDefault="00EA7E52" w:rsidP="006A02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22E">
        <w:rPr>
          <w:rFonts w:ascii="Times New Roman" w:hAnsi="Times New Roman" w:cs="Times New Roman"/>
          <w:color w:val="000000" w:themeColor="text1"/>
          <w:sz w:val="24"/>
          <w:szCs w:val="24"/>
        </w:rPr>
        <w:t>• Вопросы, возникающие при прохождении аттестации.</w:t>
      </w:r>
    </w:p>
    <w:p w:rsidR="00EA7E52" w:rsidRPr="006A022E" w:rsidRDefault="00EA7E52" w:rsidP="006A02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22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Помимо этого, используя СИОС, возможно избежать проблем, имеющихся у многочисленных информационных порталов и сайтов интернета, таких как:</w:t>
      </w:r>
    </w:p>
    <w:p w:rsidR="00EA7E52" w:rsidRPr="006A022E" w:rsidRDefault="00EA7E52" w:rsidP="006A02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DC7427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6A022E">
        <w:rPr>
          <w:rFonts w:ascii="Times New Roman" w:hAnsi="Times New Roman" w:cs="Times New Roman"/>
          <w:color w:val="000000" w:themeColor="text1"/>
          <w:sz w:val="24"/>
          <w:szCs w:val="24"/>
        </w:rPr>
        <w:t>азрозненность тематических интернет - ресурсов;</w:t>
      </w:r>
    </w:p>
    <w:p w:rsidR="00EA7E52" w:rsidRPr="006A022E" w:rsidRDefault="00EA7E52" w:rsidP="006A02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22E">
        <w:rPr>
          <w:rFonts w:ascii="Times New Roman" w:hAnsi="Times New Roman" w:cs="Times New Roman"/>
          <w:color w:val="000000" w:themeColor="text1"/>
          <w:sz w:val="24"/>
          <w:szCs w:val="24"/>
        </w:rPr>
        <w:t>• на некоторых ресурсах – пользователи – это гости, то есть имеют ограниченные права;</w:t>
      </w:r>
    </w:p>
    <w:p w:rsidR="00EA7E52" w:rsidRPr="006A022E" w:rsidRDefault="00EA7E52" w:rsidP="006A02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DC7427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6A022E">
        <w:rPr>
          <w:rFonts w:ascii="Times New Roman" w:hAnsi="Times New Roman" w:cs="Times New Roman"/>
          <w:color w:val="000000" w:themeColor="text1"/>
          <w:sz w:val="24"/>
          <w:szCs w:val="24"/>
        </w:rPr>
        <w:t>то авторы материалов/сообщений – не всегда понятно;</w:t>
      </w:r>
    </w:p>
    <w:p w:rsidR="00EA7E52" w:rsidRPr="006A022E" w:rsidRDefault="00EA7E52" w:rsidP="006A02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22E">
        <w:rPr>
          <w:rFonts w:ascii="Times New Roman" w:hAnsi="Times New Roman" w:cs="Times New Roman"/>
          <w:color w:val="000000" w:themeColor="text1"/>
          <w:sz w:val="24"/>
          <w:szCs w:val="24"/>
        </w:rPr>
        <w:t>Цель СИОС (сетевой образовательной среды):</w:t>
      </w:r>
    </w:p>
    <w:p w:rsidR="00EA7E52" w:rsidRPr="006A022E" w:rsidRDefault="00EA7E52" w:rsidP="006A02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22E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взаимодействие педагогических работников дошкольного учреждения с другим образовательным учреждением с целью их профессионального роста/развития</w:t>
      </w:r>
    </w:p>
    <w:p w:rsidR="00EA7E52" w:rsidRPr="006A022E" w:rsidRDefault="00EA7E52" w:rsidP="006A02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22E">
        <w:rPr>
          <w:rFonts w:ascii="Times New Roman" w:hAnsi="Times New Roman" w:cs="Times New Roman"/>
          <w:color w:val="000000" w:themeColor="text1"/>
          <w:sz w:val="24"/>
          <w:szCs w:val="24"/>
        </w:rPr>
        <w:t>Цель создания С</w:t>
      </w:r>
      <w:r w:rsidR="00362590" w:rsidRPr="006A022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A022E">
        <w:rPr>
          <w:rFonts w:ascii="Times New Roman" w:hAnsi="Times New Roman" w:cs="Times New Roman"/>
          <w:color w:val="000000" w:themeColor="text1"/>
          <w:sz w:val="24"/>
          <w:szCs w:val="24"/>
        </w:rPr>
        <w:t>ОС с позиции:</w:t>
      </w:r>
    </w:p>
    <w:p w:rsidR="00EA7E52" w:rsidRPr="00EF255B" w:rsidRDefault="00EA7E52" w:rsidP="006A02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25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макро – уровня</w:t>
      </w:r>
      <w:r w:rsidRPr="00EF2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совершенствование профессиональной подготовки педагога через освоение современных педагогических информационно-коммуникационных технологий, через развитие информационной культуры педагога, через взаимодействие с другими педагогами посредством электро</w:t>
      </w:r>
      <w:r w:rsidR="00362590" w:rsidRPr="00EF255B">
        <w:rPr>
          <w:rFonts w:ascii="Times New Roman" w:hAnsi="Times New Roman" w:cs="Times New Roman"/>
          <w:color w:val="000000" w:themeColor="text1"/>
          <w:sz w:val="24"/>
          <w:szCs w:val="24"/>
        </w:rPr>
        <w:t>нной площадки</w:t>
      </w:r>
      <w:r w:rsidR="00EF255B" w:rsidRPr="00EF2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4462D" w:rsidRPr="00EF25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целью достижения новых образовательных результатов с одной стороны, и обеспечения необходимыми ресурсами, - с другой.</w:t>
      </w:r>
    </w:p>
    <w:p w:rsidR="00EA7E52" w:rsidRPr="00EF255B" w:rsidRDefault="00EA7E52" w:rsidP="006A02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5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мезо – уровня </w:t>
      </w:r>
      <w:r w:rsidRPr="00EF2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сформировать и развить умение педагогов </w:t>
      </w:r>
      <w:r w:rsidR="00362590" w:rsidRPr="00EF2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детского сада </w:t>
      </w:r>
      <w:r w:rsidRPr="00EF2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взаимодействовать посредством блога, через повышение </w:t>
      </w:r>
      <w:proofErr w:type="gramStart"/>
      <w:r w:rsidRPr="00EF255B">
        <w:rPr>
          <w:rFonts w:ascii="Times New Roman" w:hAnsi="Times New Roman" w:cs="Times New Roman"/>
          <w:color w:val="000000" w:themeColor="text1"/>
          <w:sz w:val="24"/>
          <w:szCs w:val="24"/>
        </w:rPr>
        <w:t>ИКТ-компетентности</w:t>
      </w:r>
      <w:proofErr w:type="gramEnd"/>
      <w:r w:rsidRPr="00EF2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педагога.</w:t>
      </w:r>
    </w:p>
    <w:p w:rsidR="00EA7E52" w:rsidRPr="00DC7427" w:rsidRDefault="00EA7E52" w:rsidP="006A02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25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микро – уровня</w:t>
      </w:r>
      <w:r w:rsidRPr="00EF2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EF2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255B" w:rsidRPr="00EF255B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удовлетворени</w:t>
      </w:r>
      <w:r w:rsidR="00EF255B" w:rsidRPr="00EF255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F255B" w:rsidRPr="00EF2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информационно</w:t>
      </w:r>
      <w:r w:rsidR="00EF255B" w:rsidRPr="00EF2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255B" w:rsidRPr="00EF255B"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образовательных нужд и потребностей в профессиональном развитии педагогов</w:t>
      </w:r>
      <w:r w:rsidR="00EF255B" w:rsidRPr="0024462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C82D73" w:rsidRPr="00C82D73" w:rsidRDefault="00EA7E52" w:rsidP="00C82D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A022E">
        <w:rPr>
          <w:rFonts w:ascii="Times New Roman" w:hAnsi="Times New Roman" w:cs="Times New Roman"/>
          <w:color w:val="000000" w:themeColor="text1"/>
          <w:sz w:val="24"/>
          <w:szCs w:val="24"/>
        </w:rPr>
        <w:t>Задачи С</w:t>
      </w:r>
      <w:r w:rsidR="00362590" w:rsidRPr="006A022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A022E">
        <w:rPr>
          <w:rFonts w:ascii="Times New Roman" w:hAnsi="Times New Roman" w:cs="Times New Roman"/>
          <w:color w:val="000000" w:themeColor="text1"/>
          <w:sz w:val="24"/>
          <w:szCs w:val="24"/>
        </w:rPr>
        <w:t>ОС:</w:t>
      </w:r>
      <w:r w:rsidR="00DC7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2D73" w:rsidRPr="00C82D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A7E52" w:rsidRPr="003D0786" w:rsidRDefault="00EA7E52" w:rsidP="00C82D73">
      <w:pPr>
        <w:pStyle w:val="a3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3D0786">
        <w:rPr>
          <w:rFonts w:ascii="Times New Roman" w:hAnsi="Times New Roman"/>
          <w:color w:val="000000" w:themeColor="text1"/>
          <w:sz w:val="24"/>
          <w:szCs w:val="24"/>
        </w:rPr>
        <w:t>беспечить</w:t>
      </w:r>
      <w:proofErr w:type="spellEnd"/>
      <w:r w:rsidRPr="003D0786">
        <w:rPr>
          <w:rFonts w:ascii="Times New Roman" w:hAnsi="Times New Roman"/>
          <w:color w:val="000000" w:themeColor="text1"/>
          <w:sz w:val="24"/>
          <w:szCs w:val="24"/>
        </w:rPr>
        <w:t xml:space="preserve"> эффективное взаим</w:t>
      </w:r>
      <w:r w:rsidR="00EF255B" w:rsidRPr="003D0786">
        <w:rPr>
          <w:rFonts w:ascii="Times New Roman" w:hAnsi="Times New Roman"/>
          <w:color w:val="000000" w:themeColor="text1"/>
          <w:sz w:val="24"/>
          <w:szCs w:val="24"/>
        </w:rPr>
        <w:t>одействие педагогов между собой в сетевом пространстве;</w:t>
      </w:r>
    </w:p>
    <w:p w:rsidR="00EA7E52" w:rsidRPr="003D0786" w:rsidRDefault="003D0786" w:rsidP="00DC7427">
      <w:pPr>
        <w:pStyle w:val="a3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EA7E52" w:rsidRPr="003D0786">
        <w:rPr>
          <w:rFonts w:ascii="Times New Roman" w:hAnsi="Times New Roman"/>
          <w:color w:val="000000" w:themeColor="text1"/>
          <w:sz w:val="24"/>
          <w:szCs w:val="24"/>
        </w:rPr>
        <w:t>овы</w:t>
      </w:r>
      <w:r w:rsidR="00EF255B" w:rsidRPr="003D0786">
        <w:rPr>
          <w:rFonts w:ascii="Times New Roman" w:hAnsi="Times New Roman"/>
          <w:color w:val="000000" w:themeColor="text1"/>
          <w:sz w:val="24"/>
          <w:szCs w:val="24"/>
        </w:rPr>
        <w:t>сить</w:t>
      </w:r>
      <w:r w:rsidR="00EA7E52" w:rsidRPr="003D0786">
        <w:rPr>
          <w:rFonts w:ascii="Times New Roman" w:hAnsi="Times New Roman"/>
          <w:color w:val="000000" w:themeColor="text1"/>
          <w:sz w:val="24"/>
          <w:szCs w:val="24"/>
        </w:rPr>
        <w:t xml:space="preserve"> мотиваци</w:t>
      </w:r>
      <w:r w:rsidR="00EF255B" w:rsidRPr="003D0786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="00EA7E52" w:rsidRPr="003D0786">
        <w:rPr>
          <w:rFonts w:ascii="Times New Roman" w:hAnsi="Times New Roman"/>
          <w:color w:val="000000" w:themeColor="text1"/>
          <w:sz w:val="24"/>
          <w:szCs w:val="24"/>
        </w:rPr>
        <w:t xml:space="preserve"> к профессиональному развитию, профессиональному взаимодействию с коллегами (предоставить информационные ресурсы для работы всех групп </w:t>
      </w:r>
      <w:proofErr w:type="spellStart"/>
      <w:r w:rsidR="00EA7E52" w:rsidRPr="003D0786">
        <w:rPr>
          <w:rFonts w:ascii="Times New Roman" w:hAnsi="Times New Roman"/>
          <w:color w:val="000000" w:themeColor="text1"/>
          <w:sz w:val="24"/>
          <w:szCs w:val="24"/>
        </w:rPr>
        <w:t>коммуникантов</w:t>
      </w:r>
      <w:proofErr w:type="spellEnd"/>
      <w:r w:rsidR="00EA7E52" w:rsidRPr="003D0786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3D0786" w:rsidRPr="003D0786" w:rsidRDefault="003D0786" w:rsidP="003D0786">
      <w:pPr>
        <w:pStyle w:val="a3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EF255B" w:rsidRPr="003D0786">
        <w:rPr>
          <w:rFonts w:ascii="Times New Roman" w:hAnsi="Times New Roman"/>
          <w:color w:val="000000" w:themeColor="text1"/>
          <w:sz w:val="24"/>
          <w:szCs w:val="24"/>
        </w:rPr>
        <w:t>асширить возможности педагога в СИОС.</w:t>
      </w:r>
    </w:p>
    <w:p w:rsidR="00EA7E52" w:rsidRPr="006A022E" w:rsidRDefault="00EA7E52" w:rsidP="006A02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22E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Используемые инструменты взаимодействия:</w:t>
      </w:r>
      <w:r w:rsidR="00DC7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Pr="006A022E">
        <w:rPr>
          <w:rFonts w:ascii="Times New Roman" w:hAnsi="Times New Roman" w:cs="Times New Roman"/>
          <w:color w:val="000000" w:themeColor="text1"/>
          <w:sz w:val="24"/>
          <w:szCs w:val="24"/>
        </w:rPr>
        <w:t>айт, блог, почта, сервисы комментирования.</w:t>
      </w:r>
    </w:p>
    <w:p w:rsidR="00EA7E52" w:rsidRPr="006A022E" w:rsidRDefault="00EA7E52" w:rsidP="006A02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22E">
        <w:rPr>
          <w:rFonts w:ascii="Times New Roman" w:hAnsi="Times New Roman" w:cs="Times New Roman"/>
          <w:color w:val="000000" w:themeColor="text1"/>
          <w:sz w:val="24"/>
          <w:szCs w:val="24"/>
        </w:rPr>
        <w:t>Как мотивационный фактор вовлечения в С</w:t>
      </w:r>
      <w:r w:rsidR="00362590" w:rsidRPr="006A022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A0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 и самостоятельной работы педагогов </w:t>
      </w:r>
      <w:r w:rsidR="00362590" w:rsidRPr="006A022E">
        <w:rPr>
          <w:rFonts w:ascii="Times New Roman" w:hAnsi="Times New Roman" w:cs="Times New Roman"/>
          <w:color w:val="000000" w:themeColor="text1"/>
          <w:sz w:val="24"/>
          <w:szCs w:val="24"/>
        </w:rPr>
        <w:t>детского сада</w:t>
      </w:r>
      <w:r w:rsidRPr="006A0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среде в ресурсную базу могут быть включены необходимая информация и материалы по организации помощи в прохождении участниками среды аттестации. Итогом работы в среде может быть создание личного портфолио педагога.</w:t>
      </w:r>
    </w:p>
    <w:p w:rsidR="00EA7E52" w:rsidRPr="006A022E" w:rsidRDefault="00EA7E52" w:rsidP="006A02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активностью во взаимодействии пользователей </w:t>
      </w:r>
      <w:r w:rsidR="00362590" w:rsidRPr="006A0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будет </w:t>
      </w:r>
      <w:r w:rsidRPr="006A022E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осуществляться разработчиком сайта</w:t>
      </w:r>
      <w:r w:rsidR="00362590" w:rsidRPr="006A0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(стратегическая команда детского сада № 22)</w:t>
      </w:r>
      <w:r w:rsidRPr="006A022E">
        <w:rPr>
          <w:rFonts w:ascii="Times New Roman" w:hAnsi="Times New Roman" w:cs="Times New Roman"/>
          <w:color w:val="000000" w:themeColor="text1"/>
          <w:sz w:val="24"/>
          <w:szCs w:val="24"/>
        </w:rPr>
        <w:t>, а на блогах специалистов (воспитатели, педагоги-психологи, учителя–логопеды, музыкальный руководители, инструкторы по физкультуре) модераторами в этих группах педагогов.</w:t>
      </w:r>
    </w:p>
    <w:p w:rsidR="00EA7E52" w:rsidRPr="006A022E" w:rsidRDefault="00EA7E52" w:rsidP="006A02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22E">
        <w:rPr>
          <w:rFonts w:ascii="Times New Roman" w:hAnsi="Times New Roman" w:cs="Times New Roman"/>
          <w:color w:val="000000" w:themeColor="text1"/>
          <w:sz w:val="24"/>
          <w:szCs w:val="24"/>
        </w:rPr>
        <w:t>Что касается лидеров коммуникации в С</w:t>
      </w:r>
      <w:r w:rsidR="00362590" w:rsidRPr="006A022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A0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ОС, то ими выступят педагоги с высокой мотивацией, для которых важна оценка своего опыта и в то же время необходим анализ чужих работ, а также лидерами </w:t>
      </w:r>
      <w:r w:rsidR="00362590" w:rsidRPr="006A0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будут </w:t>
      </w:r>
      <w:r w:rsidRPr="006A022E">
        <w:rPr>
          <w:rFonts w:ascii="Times New Roman" w:hAnsi="Times New Roman" w:cs="Times New Roman"/>
          <w:color w:val="000000" w:themeColor="text1"/>
          <w:sz w:val="24"/>
          <w:szCs w:val="24"/>
        </w:rPr>
        <w:t>молодые специалисты, которым данные формы взаимодействия (блог, комментирование) более близки.</w:t>
      </w:r>
    </w:p>
    <w:p w:rsidR="003B2E01" w:rsidRDefault="002E6B79" w:rsidP="006A02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22E">
        <w:rPr>
          <w:rFonts w:ascii="Times New Roman" w:hAnsi="Times New Roman" w:cs="Times New Roman"/>
          <w:color w:val="000000" w:themeColor="text1"/>
          <w:sz w:val="24"/>
          <w:szCs w:val="24"/>
        </w:rPr>
        <w:t>Итак, сетевое взаимодействие — это система связей, позволяющих разрабатывать, апробировать и предлагать профессиональному педагогическому сообществу инновационные модели содержания образования и управления системой образования. Сетевое взаимодействие — это взаимодействие между образовательными учреждениями. Первая ступень подобной коммуникации, давно и прочно вошла в образовательную деятельность: семинары, круглые столы, конференции, дискуссии и встречи по обмену опытом и проблемным вопросам, дни партнерского взаимодействия и др. В настоящее время сетевое взаимодействие является одним из мощных ресурсов инновационного образования, основанного на следующих принципах:</w:t>
      </w:r>
    </w:p>
    <w:p w:rsidR="003B2E01" w:rsidRDefault="002E6B79" w:rsidP="006A02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во-первых, сеть — это возможность продвижения продуктов инновационной деятельности на рынок образовательных услуг и, таким образом, получение дополнительного финансирования; </w:t>
      </w:r>
    </w:p>
    <w:p w:rsidR="003B2E01" w:rsidRDefault="002E6B79" w:rsidP="006A02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во-вторых, сетевое взаимодействие позволяет усиливать ресурс любого инновационного учреждения за счет ресурсов других учреждений; </w:t>
      </w:r>
    </w:p>
    <w:p w:rsidR="002E6B79" w:rsidRPr="006A022E" w:rsidRDefault="002E6B79" w:rsidP="006A02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22E">
        <w:rPr>
          <w:rFonts w:ascii="Times New Roman" w:hAnsi="Times New Roman" w:cs="Times New Roman"/>
          <w:color w:val="000000" w:themeColor="text1"/>
          <w:sz w:val="24"/>
          <w:szCs w:val="24"/>
        </w:rPr>
        <w:t>– в-третьих, сетевое взаимодействие — современная высокоэффективная инновационная технология, которая позволяет образовательным учреждениям динамично развиваться; – в-</w:t>
      </w:r>
      <w:r w:rsidRPr="006A022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четвертых, сетевое взаимодействие дает возможность организации взаимодействия и распространения передового опыта на основе ИКТ-технологий, которое имеет большие преимущества перед другими способами, поскольку в данном случае инновационный опыт образовательного учреждения доступен широкому кругу пользователей интернет-сети.</w:t>
      </w:r>
    </w:p>
    <w:p w:rsidR="002E6B79" w:rsidRPr="006A022E" w:rsidRDefault="002E6B79" w:rsidP="006A02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22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Цель</w:t>
      </w:r>
      <w:r w:rsidRPr="006A0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проекта: </w:t>
      </w:r>
    </w:p>
    <w:p w:rsidR="002E6B79" w:rsidRPr="006A022E" w:rsidRDefault="002E6B79" w:rsidP="006A02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распространение и содействие освоению практик использования возможностей информационно-образовательного пространства как ресурса </w:t>
      </w:r>
      <w:r w:rsidR="00F22B0C" w:rsidRPr="006A022E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эффективного профессионального развития педагога в условиях внедрения профессионального стандарта педагога.</w:t>
      </w:r>
    </w:p>
    <w:p w:rsidR="002E6B79" w:rsidRPr="001D691C" w:rsidRDefault="002E6B79" w:rsidP="001D69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A0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Были определены следующие </w:t>
      </w:r>
      <w:r w:rsidRPr="001D691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задачи:</w:t>
      </w:r>
      <w:r w:rsidRPr="001D69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3D0786" w:rsidRPr="004C206D" w:rsidRDefault="003D0786" w:rsidP="004C2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создать </w:t>
      </w:r>
      <w:r w:rsidRPr="004C206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C206D">
        <w:rPr>
          <w:rFonts w:ascii="Times New Roman" w:eastAsia="Times New Roman" w:hAnsi="Times New Roman" w:cs="Times New Roman"/>
          <w:sz w:val="24"/>
          <w:szCs w:val="24"/>
        </w:rPr>
        <w:t>нформационно - образовательн</w:t>
      </w:r>
      <w:r w:rsidRPr="004C206D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4C206D">
        <w:rPr>
          <w:rFonts w:ascii="Times New Roman" w:eastAsia="Times New Roman" w:hAnsi="Times New Roman" w:cs="Times New Roman"/>
          <w:sz w:val="24"/>
          <w:szCs w:val="24"/>
        </w:rPr>
        <w:t xml:space="preserve"> сред</w:t>
      </w:r>
      <w:r w:rsidRPr="004C206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C206D">
        <w:rPr>
          <w:rFonts w:ascii="Times New Roman" w:eastAsia="Times New Roman" w:hAnsi="Times New Roman" w:cs="Times New Roman"/>
          <w:sz w:val="24"/>
          <w:szCs w:val="24"/>
        </w:rPr>
        <w:t xml:space="preserve"> как ресурс профессионального развития педагога в условиях введения профессионального стандарта Педагог»</w:t>
      </w:r>
    </w:p>
    <w:p w:rsidR="00F22B0C" w:rsidRPr="004C206D" w:rsidRDefault="004C206D" w:rsidP="004C20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2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D0786" w:rsidRPr="004C206D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F22B0C" w:rsidRPr="004C206D">
        <w:rPr>
          <w:rFonts w:ascii="Times New Roman" w:hAnsi="Times New Roman" w:cs="Times New Roman"/>
          <w:color w:val="000000" w:themeColor="text1"/>
          <w:sz w:val="24"/>
          <w:szCs w:val="24"/>
        </w:rPr>
        <w:t>азработ</w:t>
      </w:r>
      <w:r w:rsidR="003D0786" w:rsidRPr="004C206D">
        <w:rPr>
          <w:rFonts w:ascii="Times New Roman" w:hAnsi="Times New Roman" w:cs="Times New Roman"/>
          <w:color w:val="000000" w:themeColor="text1"/>
          <w:sz w:val="24"/>
          <w:szCs w:val="24"/>
        </w:rPr>
        <w:t>ать</w:t>
      </w:r>
      <w:r w:rsidR="00F22B0C" w:rsidRPr="004C2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содержани</w:t>
      </w:r>
      <w:r w:rsidR="003D0786" w:rsidRPr="004C206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22B0C" w:rsidRPr="004C206D">
        <w:rPr>
          <w:rFonts w:ascii="Times New Roman" w:hAnsi="Times New Roman" w:cs="Times New Roman"/>
          <w:color w:val="000000" w:themeColor="text1"/>
          <w:sz w:val="24"/>
          <w:szCs w:val="24"/>
        </w:rPr>
        <w:t>, инструментари</w:t>
      </w:r>
      <w:r w:rsidR="003D0786" w:rsidRPr="004C2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</w:t>
      </w:r>
      <w:r w:rsidR="00F22B0C" w:rsidRPr="004C206D">
        <w:rPr>
          <w:rFonts w:ascii="Times New Roman" w:hAnsi="Times New Roman" w:cs="Times New Roman"/>
          <w:color w:val="000000" w:themeColor="text1"/>
          <w:sz w:val="24"/>
          <w:szCs w:val="24"/>
        </w:rPr>
        <w:t>и методически</w:t>
      </w:r>
      <w:r w:rsidR="003D0786" w:rsidRPr="004C206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22B0C" w:rsidRPr="004C2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рекомендаци</w:t>
      </w:r>
      <w:r w:rsidR="003D0786" w:rsidRPr="004C2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F22B0C" w:rsidRPr="004C206D">
        <w:rPr>
          <w:rFonts w:ascii="Times New Roman" w:hAnsi="Times New Roman" w:cs="Times New Roman"/>
          <w:color w:val="000000" w:themeColor="text1"/>
          <w:sz w:val="24"/>
          <w:szCs w:val="24"/>
        </w:rPr>
        <w:t>по оценке и самооценке педагогами уров</w:t>
      </w:r>
      <w:r w:rsidR="003D0786" w:rsidRPr="004C20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ня профессиональных компетенций, </w:t>
      </w:r>
      <w:r w:rsidR="00F22B0C" w:rsidRPr="004C206D">
        <w:rPr>
          <w:rFonts w:ascii="Times New Roman" w:hAnsi="Times New Roman" w:cs="Times New Roman"/>
          <w:color w:val="000000" w:themeColor="text1"/>
          <w:sz w:val="24"/>
          <w:szCs w:val="24"/>
        </w:rPr>
        <w:t>выявления дефицитов в соответствии с профессиональным стандартом педагога.</w:t>
      </w:r>
    </w:p>
    <w:p w:rsidR="003D446F" w:rsidRDefault="004C206D" w:rsidP="004C20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206D">
        <w:rPr>
          <w:rFonts w:ascii="Times New Roman" w:hAnsi="Times New Roman" w:cs="Times New Roman"/>
          <w:color w:val="000000" w:themeColor="text1"/>
          <w:sz w:val="24"/>
          <w:szCs w:val="24"/>
        </w:rPr>
        <w:t>- о</w:t>
      </w:r>
      <w:r w:rsidR="003D446F" w:rsidRPr="004C206D">
        <w:rPr>
          <w:rFonts w:ascii="Times New Roman" w:hAnsi="Times New Roman" w:cs="Times New Roman"/>
          <w:color w:val="000000" w:themeColor="text1"/>
          <w:sz w:val="24"/>
          <w:szCs w:val="24"/>
        </w:rPr>
        <w:t>рганизовать сопровождение педагогов в разработке и реализации индивидуального маршрута развития педагога.</w:t>
      </w:r>
    </w:p>
    <w:p w:rsidR="00C86A01" w:rsidRDefault="00C86A01" w:rsidP="004C20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691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Концептуальные положения проекта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511AEF" w:rsidRDefault="00511AEF" w:rsidP="006A0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11AEF">
        <w:rPr>
          <w:rFonts w:ascii="Times New Roman" w:hAnsi="Times New Roman" w:cs="Times New Roman"/>
          <w:sz w:val="24"/>
        </w:rPr>
        <w:t xml:space="preserve">Концепция информационной среды впервые была предложена Ю.А. </w:t>
      </w:r>
      <w:proofErr w:type="spellStart"/>
      <w:r w:rsidRPr="00511AEF">
        <w:rPr>
          <w:rFonts w:ascii="Times New Roman" w:hAnsi="Times New Roman" w:cs="Times New Roman"/>
          <w:sz w:val="24"/>
        </w:rPr>
        <w:t>Шрейдером</w:t>
      </w:r>
      <w:proofErr w:type="spellEnd"/>
      <w:r w:rsidRPr="00511AEF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511AEF">
        <w:rPr>
          <w:rFonts w:ascii="Times New Roman" w:hAnsi="Times New Roman" w:cs="Times New Roman"/>
          <w:sz w:val="24"/>
        </w:rPr>
        <w:t>который</w:t>
      </w:r>
      <w:proofErr w:type="gramEnd"/>
      <w:r w:rsidRPr="00511AEF">
        <w:rPr>
          <w:rFonts w:ascii="Times New Roman" w:hAnsi="Times New Roman" w:cs="Times New Roman"/>
          <w:sz w:val="24"/>
        </w:rPr>
        <w:t xml:space="preserve"> справедливо рассматривал информационную среду не только как проводника информации, но и как активное начало, воздействующее на ее участников.</w:t>
      </w:r>
    </w:p>
    <w:p w:rsidR="00511AEF" w:rsidRPr="00511AEF" w:rsidRDefault="00511AEF" w:rsidP="00511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11AEF">
        <w:rPr>
          <w:rFonts w:ascii="Times New Roman" w:hAnsi="Times New Roman" w:cs="Times New Roman"/>
          <w:sz w:val="24"/>
        </w:rPr>
        <w:t xml:space="preserve">Ю.А. </w:t>
      </w:r>
      <w:proofErr w:type="spellStart"/>
      <w:r w:rsidRPr="00511AEF">
        <w:rPr>
          <w:rFonts w:ascii="Times New Roman" w:hAnsi="Times New Roman" w:cs="Times New Roman"/>
          <w:sz w:val="24"/>
        </w:rPr>
        <w:t>Шрейдер</w:t>
      </w:r>
      <w:proofErr w:type="spellEnd"/>
      <w:r w:rsidRPr="00511AEF">
        <w:rPr>
          <w:rFonts w:ascii="Times New Roman" w:hAnsi="Times New Roman" w:cs="Times New Roman"/>
          <w:sz w:val="24"/>
        </w:rPr>
        <w:t xml:space="preserve"> предложил семантический подход к феномену информации и механизм определения меры семантической информации как меры изменения тезауруса личности под воздействием поступившей информации. Ю.А. </w:t>
      </w:r>
      <w:proofErr w:type="spellStart"/>
      <w:r w:rsidRPr="00511AEF">
        <w:rPr>
          <w:rFonts w:ascii="Times New Roman" w:hAnsi="Times New Roman" w:cs="Times New Roman"/>
          <w:sz w:val="24"/>
        </w:rPr>
        <w:t>Шрейдер</w:t>
      </w:r>
      <w:proofErr w:type="spellEnd"/>
      <w:r w:rsidRPr="00511AEF">
        <w:rPr>
          <w:rFonts w:ascii="Times New Roman" w:hAnsi="Times New Roman" w:cs="Times New Roman"/>
          <w:sz w:val="24"/>
        </w:rPr>
        <w:t xml:space="preserve"> предложил понятие информационно-</w:t>
      </w:r>
      <w:proofErr w:type="spellStart"/>
      <w:r w:rsidRPr="00511AEF">
        <w:rPr>
          <w:rFonts w:ascii="Times New Roman" w:hAnsi="Times New Roman" w:cs="Times New Roman"/>
          <w:sz w:val="24"/>
        </w:rPr>
        <w:t>знаниевого</w:t>
      </w:r>
      <w:proofErr w:type="spellEnd"/>
      <w:r w:rsidRPr="00511AEF">
        <w:rPr>
          <w:rFonts w:ascii="Times New Roman" w:hAnsi="Times New Roman" w:cs="Times New Roman"/>
          <w:sz w:val="24"/>
        </w:rPr>
        <w:t xml:space="preserve"> потенциала, включа</w:t>
      </w:r>
      <w:r>
        <w:rPr>
          <w:rFonts w:ascii="Times New Roman" w:hAnsi="Times New Roman" w:cs="Times New Roman"/>
          <w:sz w:val="24"/>
        </w:rPr>
        <w:t>я в него:</w:t>
      </w:r>
    </w:p>
    <w:p w:rsidR="00511AEF" w:rsidRPr="00511AEF" w:rsidRDefault="00511AEF" w:rsidP="00511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11AEF">
        <w:rPr>
          <w:rFonts w:ascii="Times New Roman" w:hAnsi="Times New Roman" w:cs="Times New Roman"/>
          <w:sz w:val="24"/>
        </w:rPr>
        <w:t xml:space="preserve">а) </w:t>
      </w:r>
      <w:r>
        <w:rPr>
          <w:rFonts w:ascii="Times New Roman" w:hAnsi="Times New Roman" w:cs="Times New Roman"/>
          <w:sz w:val="24"/>
        </w:rPr>
        <w:t>знания, накопленные в обществе;</w:t>
      </w:r>
    </w:p>
    <w:p w:rsidR="00511AEF" w:rsidRPr="00511AEF" w:rsidRDefault="00511AEF" w:rsidP="00511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11AEF">
        <w:rPr>
          <w:rFonts w:ascii="Times New Roman" w:hAnsi="Times New Roman" w:cs="Times New Roman"/>
          <w:sz w:val="24"/>
        </w:rPr>
        <w:t>б) информацию, доступ</w:t>
      </w:r>
      <w:r>
        <w:rPr>
          <w:rFonts w:ascii="Times New Roman" w:hAnsi="Times New Roman" w:cs="Times New Roman"/>
          <w:sz w:val="24"/>
        </w:rPr>
        <w:t>ную через информационную среду;</w:t>
      </w:r>
    </w:p>
    <w:p w:rsidR="00511AEF" w:rsidRPr="00511AEF" w:rsidRDefault="00511AEF" w:rsidP="00511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средства передачи знаний;</w:t>
      </w:r>
    </w:p>
    <w:p w:rsidR="00511AEF" w:rsidRPr="00511AEF" w:rsidRDefault="00511AEF" w:rsidP="00511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11AEF">
        <w:rPr>
          <w:rFonts w:ascii="Times New Roman" w:hAnsi="Times New Roman" w:cs="Times New Roman"/>
          <w:sz w:val="24"/>
        </w:rPr>
        <w:t>г) средства и кадры для обработки, хранения</w:t>
      </w:r>
      <w:r>
        <w:rPr>
          <w:rFonts w:ascii="Times New Roman" w:hAnsi="Times New Roman" w:cs="Times New Roman"/>
          <w:sz w:val="24"/>
        </w:rPr>
        <w:t>, поиска и передачи информации.</w:t>
      </w:r>
    </w:p>
    <w:p w:rsidR="00511AEF" w:rsidRPr="00511AEF" w:rsidRDefault="00511AEF" w:rsidP="00511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11AEF">
        <w:rPr>
          <w:rFonts w:ascii="Times New Roman" w:hAnsi="Times New Roman" w:cs="Times New Roman"/>
          <w:sz w:val="24"/>
        </w:rPr>
        <w:t>Информационно-</w:t>
      </w:r>
      <w:proofErr w:type="spellStart"/>
      <w:r w:rsidRPr="00511AEF">
        <w:rPr>
          <w:rFonts w:ascii="Times New Roman" w:hAnsi="Times New Roman" w:cs="Times New Roman"/>
          <w:sz w:val="24"/>
        </w:rPr>
        <w:t>знаниевый</w:t>
      </w:r>
      <w:proofErr w:type="spellEnd"/>
      <w:r w:rsidRPr="00511AEF">
        <w:rPr>
          <w:rFonts w:ascii="Times New Roman" w:hAnsi="Times New Roman" w:cs="Times New Roman"/>
          <w:sz w:val="24"/>
        </w:rPr>
        <w:t xml:space="preserve"> потенциал можно представить как совокупность интеллектуальных способностей (совокупную человеческую способность решать возникающие проблемы на основе накопленных знаний, навыков и опыта) и информационного потенциала (способности осуществлять сбор, хранение, поиск и передачу информации, обеспечивающей общественно необходимый уровень информированности всех членов общества в соответствии с выполняемыми ими функциями).</w:t>
      </w:r>
    </w:p>
    <w:p w:rsidR="00511AEF" w:rsidRDefault="00511AEF" w:rsidP="00511A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Информационно - о</w:t>
      </w:r>
      <w:r w:rsidRPr="00511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бразовательная среда является конструктивным ответом на один из основных вопросов современной педагогики - о связи образования, науки и культуры. </w:t>
      </w:r>
    </w:p>
    <w:p w:rsidR="00511AEF" w:rsidRPr="00511AEF" w:rsidRDefault="00511AEF" w:rsidP="00511A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AEF">
        <w:rPr>
          <w:rFonts w:ascii="Times New Roman" w:hAnsi="Times New Roman" w:cs="Times New Roman"/>
          <w:color w:val="000000"/>
          <w:sz w:val="24"/>
          <w:szCs w:val="24"/>
        </w:rPr>
        <w:t xml:space="preserve">Так, например, А.А. Калмыков и Л.А. </w:t>
      </w:r>
      <w:proofErr w:type="spellStart"/>
      <w:r w:rsidRPr="00511AEF">
        <w:rPr>
          <w:rFonts w:ascii="Times New Roman" w:hAnsi="Times New Roman" w:cs="Times New Roman"/>
          <w:color w:val="000000"/>
          <w:sz w:val="24"/>
          <w:szCs w:val="24"/>
        </w:rPr>
        <w:t>Хачатуров</w:t>
      </w:r>
      <w:proofErr w:type="spellEnd"/>
      <w:r w:rsidRPr="00511AEF">
        <w:rPr>
          <w:rFonts w:ascii="Times New Roman" w:hAnsi="Times New Roman" w:cs="Times New Roman"/>
          <w:color w:val="000000"/>
          <w:sz w:val="24"/>
          <w:szCs w:val="24"/>
        </w:rPr>
        <w:t xml:space="preserve"> выделяют виртуальные образовательные среды, под которыми понимают среды, способствующие творческому постижению Себя - Нового, то есть личности, находящейся в процессе образовательного становления, осваивающей как новые знания, так и новые степени свободы, </w:t>
      </w:r>
      <w:proofErr w:type="gramStart"/>
      <w:r w:rsidRPr="00511AEF">
        <w:rPr>
          <w:rFonts w:ascii="Times New Roman" w:hAnsi="Times New Roman" w:cs="Times New Roman"/>
          <w:color w:val="000000"/>
          <w:sz w:val="24"/>
          <w:szCs w:val="24"/>
        </w:rPr>
        <w:t>-а</w:t>
      </w:r>
      <w:proofErr w:type="gramEnd"/>
      <w:r w:rsidRPr="00511AEF">
        <w:rPr>
          <w:rFonts w:ascii="Times New Roman" w:hAnsi="Times New Roman" w:cs="Times New Roman"/>
          <w:color w:val="000000"/>
          <w:sz w:val="24"/>
          <w:szCs w:val="24"/>
        </w:rPr>
        <w:t xml:space="preserve">ксиологический подход. </w:t>
      </w:r>
    </w:p>
    <w:p w:rsidR="00511AEF" w:rsidRPr="00511AEF" w:rsidRDefault="00511AEF" w:rsidP="00511A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AEF">
        <w:rPr>
          <w:rFonts w:ascii="Times New Roman" w:hAnsi="Times New Roman" w:cs="Times New Roman"/>
          <w:color w:val="000000"/>
          <w:sz w:val="24"/>
          <w:szCs w:val="24"/>
        </w:rPr>
        <w:t>Наибольшей популярностью в последнее время пользуется термин «информационно-образовательная среда», под которой понимается системно-организованная совокупность средств передачи данных, информационных ресурсов, протоколов взаимодействия, аппаратно-программного и организационно-методического обеспечения, ориентированная на удовлетворение образователь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>ных потребностей пользователей.</w:t>
      </w:r>
    </w:p>
    <w:p w:rsidR="00511AEF" w:rsidRPr="00511AEF" w:rsidRDefault="00511AEF" w:rsidP="00511A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AEF">
        <w:rPr>
          <w:rFonts w:ascii="Times New Roman" w:hAnsi="Times New Roman" w:cs="Times New Roman"/>
          <w:color w:val="000000"/>
          <w:sz w:val="24"/>
          <w:szCs w:val="24"/>
        </w:rPr>
        <w:t>В более узком значении под информационно-образовательной средой понимают определенным образом связанные между собой образовательные учреждения, которые находятся в условиях информационного обмена, организуемого специальн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ыми программными средствами.</w:t>
      </w:r>
    </w:p>
    <w:p w:rsidR="00511AEF" w:rsidRPr="00511AEF" w:rsidRDefault="00511AEF" w:rsidP="00511A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AEF">
        <w:rPr>
          <w:rFonts w:ascii="Times New Roman" w:hAnsi="Times New Roman" w:cs="Times New Roman"/>
          <w:color w:val="000000"/>
          <w:sz w:val="24"/>
          <w:szCs w:val="24"/>
        </w:rPr>
        <w:t xml:space="preserve">Главной целью создания информационно-образовательной среды является максимальное удовлетворение образовательных потребностей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педагогов</w:t>
      </w:r>
      <w:r w:rsidRPr="00511AEF">
        <w:rPr>
          <w:rFonts w:ascii="Times New Roman" w:hAnsi="Times New Roman" w:cs="Times New Roman"/>
          <w:color w:val="000000"/>
          <w:sz w:val="24"/>
          <w:szCs w:val="24"/>
        </w:rPr>
        <w:t xml:space="preserve"> по самому широкому диапазону независимо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его места нахождения, </w:t>
      </w:r>
      <w:r w:rsidRPr="00511AEF">
        <w:rPr>
          <w:rFonts w:ascii="Times New Roman" w:hAnsi="Times New Roman" w:cs="Times New Roman"/>
          <w:color w:val="000000"/>
          <w:sz w:val="24"/>
          <w:szCs w:val="24"/>
        </w:rPr>
        <w:t xml:space="preserve">так и образовательного ресурса или услуги, в которой он </w:t>
      </w:r>
      <w:r w:rsidRPr="00511AE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нуждается, с использованием самых современных информационных и телекоммуникационных технологий. </w:t>
      </w:r>
    </w:p>
    <w:p w:rsidR="00804F43" w:rsidRDefault="00804F43" w:rsidP="00804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F43">
        <w:rPr>
          <w:rFonts w:ascii="Times New Roman" w:hAnsi="Times New Roman" w:cs="Times New Roman"/>
          <w:color w:val="000000"/>
          <w:sz w:val="24"/>
          <w:szCs w:val="24"/>
        </w:rPr>
        <w:t>Информатизация образования – это изменение содержания, методов и организационных форм образовательной деятельности в ответ на требование подготовки субъектов образовательного процесса к жизни в информационном обществе.</w:t>
      </w:r>
    </w:p>
    <w:p w:rsidR="008F64D4" w:rsidRPr="005C1068" w:rsidRDefault="005C1068" w:rsidP="00804F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068">
        <w:rPr>
          <w:rFonts w:ascii="Times New Roman" w:hAnsi="Times New Roman" w:cs="Times New Roman"/>
          <w:color w:val="000000" w:themeColor="text1"/>
          <w:sz w:val="24"/>
          <w:szCs w:val="24"/>
        </w:rPr>
        <w:t>Ожидаемые результаты:</w:t>
      </w:r>
    </w:p>
    <w:p w:rsidR="00804F43" w:rsidRPr="005C1068" w:rsidRDefault="008F64D4" w:rsidP="00804F43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F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организовано </w:t>
      </w:r>
      <w:r w:rsidR="00C039FF" w:rsidRPr="00804F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единое информационное пространство (между детскими садами №№ 22 и 31) </w:t>
      </w:r>
      <w:r w:rsidR="00804F43" w:rsidRPr="00804F43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способствующе</w:t>
      </w:r>
      <w:r w:rsidR="00804F4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04F43" w:rsidRPr="00804F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доступности, гибкости, эффективности управления образовательным процессом и повышению его качества, формированию ин</w:t>
      </w:r>
      <w:r w:rsidR="005C1068">
        <w:rPr>
          <w:rFonts w:ascii="Times New Roman" w:hAnsi="Times New Roman" w:cs="Times New Roman"/>
          <w:color w:val="000000" w:themeColor="text1"/>
          <w:sz w:val="24"/>
          <w:szCs w:val="24"/>
        </w:rPr>
        <w:t>формационной культуры субъектов;</w:t>
      </w:r>
    </w:p>
    <w:p w:rsidR="00804F43" w:rsidRDefault="00804F43" w:rsidP="005C1068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F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повышение качества </w:t>
      </w:r>
      <w:r w:rsidR="005C1068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</w:t>
      </w:r>
      <w:r w:rsidRPr="00804F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улучшение знания </w:t>
      </w:r>
      <w:r w:rsidR="005C1068">
        <w:rPr>
          <w:rFonts w:ascii="Times New Roman" w:hAnsi="Times New Roman" w:cs="Times New Roman"/>
          <w:color w:val="000000" w:themeColor="text1"/>
          <w:sz w:val="24"/>
          <w:szCs w:val="24"/>
        </w:rPr>
        <w:t>педагогом</w:t>
      </w:r>
      <w:r w:rsidRPr="00804F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своей предметной области, владение современными методиками и способами организации педагогического процесса с помощью компьютерных технологий;</w:t>
      </w:r>
      <w:r w:rsidR="005C1068" w:rsidRPr="005C1068">
        <w:t xml:space="preserve"> </w:t>
      </w:r>
      <w:r w:rsidR="005C1068" w:rsidRPr="005C1068">
        <w:rPr>
          <w:rFonts w:ascii="Times New Roman" w:hAnsi="Times New Roman" w:cs="Times New Roman"/>
          <w:color w:val="000000" w:themeColor="text1"/>
          <w:sz w:val="24"/>
          <w:szCs w:val="24"/>
        </w:rPr>
        <w:t>доступ к информационным ресурсам</w:t>
      </w:r>
      <w:r w:rsidR="005C106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04F43" w:rsidRDefault="00804F43" w:rsidP="005C1068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F43">
        <w:rPr>
          <w:rFonts w:ascii="Times New Roman" w:hAnsi="Times New Roman" w:cs="Times New Roman"/>
          <w:color w:val="000000" w:themeColor="text1"/>
          <w:sz w:val="24"/>
          <w:szCs w:val="24"/>
        </w:rPr>
        <w:t>расширени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804F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возможностей всех участников образовательного процесса и соответственно повышени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5C1068">
        <w:rPr>
          <w:rFonts w:ascii="Times New Roman" w:hAnsi="Times New Roman" w:cs="Times New Roman"/>
          <w:color w:val="000000" w:themeColor="text1"/>
          <w:sz w:val="24"/>
          <w:szCs w:val="24"/>
        </w:rPr>
        <w:t>его результативности,</w:t>
      </w:r>
      <w:r w:rsidR="005C1068" w:rsidRPr="005C1068">
        <w:t xml:space="preserve"> </w:t>
      </w:r>
      <w:r w:rsidR="005C1068" w:rsidRPr="005C1068">
        <w:rPr>
          <w:rFonts w:ascii="Times New Roman" w:hAnsi="Times New Roman" w:cs="Times New Roman"/>
          <w:color w:val="000000" w:themeColor="text1"/>
          <w:sz w:val="24"/>
          <w:szCs w:val="24"/>
        </w:rPr>
        <w:t>готовность к инновационным информационным технологиям 21 века;</w:t>
      </w:r>
    </w:p>
    <w:p w:rsidR="006A022E" w:rsidRDefault="00F22B0C" w:rsidP="00C039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реализации программы внедрения значимы для развития системы образования </w:t>
      </w:r>
      <w:r w:rsidR="008F64D4" w:rsidRPr="006A022E">
        <w:rPr>
          <w:rFonts w:ascii="Times New Roman" w:hAnsi="Times New Roman" w:cs="Times New Roman"/>
          <w:color w:val="000000" w:themeColor="text1"/>
          <w:sz w:val="24"/>
          <w:szCs w:val="24"/>
        </w:rPr>
        <w:t>города Рыбинска</w:t>
      </w:r>
      <w:r w:rsidRPr="006A0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так как опыт организации сетевого взаимодействия </w:t>
      </w:r>
      <w:r w:rsidR="008F64D4" w:rsidRPr="006A0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6A022E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информационно-</w:t>
      </w:r>
      <w:r w:rsidR="008F64D4" w:rsidRPr="006A0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образовательной среде как ресурса эффективного профессионального развития педагога </w:t>
      </w:r>
      <w:r w:rsidRPr="006A0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будет использовать в системе образования любого </w:t>
      </w:r>
      <w:r w:rsidR="008F64D4" w:rsidRPr="006A022E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6A0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управления процессами выстраивания, развития и использования информационно-образовательного пространства. Методические рекомендации, разработанные в процессе практического внедрения механизмов, позволят каждому педагогу познакомиться с новыми образцами педагогической практики и осваивать новые способы и инструменты педагогической деятельности в открытом информационно-образовательном пространстве для достижения новых образовательных результатов.</w:t>
      </w:r>
    </w:p>
    <w:p w:rsidR="006A022E" w:rsidRDefault="006A022E" w:rsidP="006A02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64D4" w:rsidRPr="006A022E" w:rsidRDefault="008F64D4" w:rsidP="006A02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22E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Достижение поставленной цели будет осуществляться  в несколько этапов:</w:t>
      </w:r>
    </w:p>
    <w:p w:rsidR="008F64D4" w:rsidRPr="006A022E" w:rsidRDefault="008F64D4" w:rsidP="006A02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22E">
        <w:rPr>
          <w:rFonts w:ascii="Times New Roman" w:hAnsi="Times New Roman" w:cs="Times New Roman"/>
          <w:color w:val="000000" w:themeColor="text1"/>
          <w:sz w:val="24"/>
          <w:szCs w:val="24"/>
        </w:rPr>
        <w:t>1 этап подготовительный: изучение передового педагогического опыта по проблеме; аналитико-диагностическая деятельность</w:t>
      </w:r>
      <w:r w:rsidR="00AA47B9" w:rsidRPr="006A022E">
        <w:rPr>
          <w:rFonts w:ascii="Times New Roman" w:hAnsi="Times New Roman" w:cs="Times New Roman"/>
          <w:color w:val="000000" w:themeColor="text1"/>
          <w:sz w:val="24"/>
          <w:szCs w:val="24"/>
        </w:rPr>
        <w:t>, определение запросов образовательного учреждения</w:t>
      </w:r>
    </w:p>
    <w:p w:rsidR="00AA47B9" w:rsidRPr="006A022E" w:rsidRDefault="00AA47B9" w:rsidP="006A02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22E">
        <w:rPr>
          <w:rFonts w:ascii="Times New Roman" w:hAnsi="Times New Roman" w:cs="Times New Roman"/>
          <w:color w:val="000000" w:themeColor="text1"/>
          <w:sz w:val="24"/>
          <w:szCs w:val="24"/>
        </w:rPr>
        <w:t>2 этап организационный: подготовка информационно-образовательной среды (интернет площадки) для педагогов.</w:t>
      </w:r>
    </w:p>
    <w:p w:rsidR="008F64D4" w:rsidRPr="006A022E" w:rsidRDefault="00AA47B9" w:rsidP="006A02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22E">
        <w:rPr>
          <w:rFonts w:ascii="Times New Roman" w:hAnsi="Times New Roman" w:cs="Times New Roman"/>
          <w:color w:val="000000" w:themeColor="text1"/>
          <w:sz w:val="24"/>
          <w:szCs w:val="24"/>
        </w:rPr>
        <w:t>3 этап практический: а</w:t>
      </w:r>
      <w:r w:rsidR="008F64D4" w:rsidRPr="006A022E">
        <w:rPr>
          <w:rFonts w:ascii="Times New Roman" w:hAnsi="Times New Roman" w:cs="Times New Roman"/>
          <w:color w:val="000000" w:themeColor="text1"/>
          <w:sz w:val="24"/>
          <w:szCs w:val="24"/>
        </w:rPr>
        <w:t>пробация и реализация сетевого взаимодействия в едином информационно-</w:t>
      </w:r>
      <w:r w:rsidR="00306A52" w:rsidRPr="006A022E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образовательном</w:t>
      </w:r>
      <w:r w:rsidR="008F64D4" w:rsidRPr="006A0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пространстве для формирования педагогов с актуальным уровнем компетенций. </w:t>
      </w:r>
    </w:p>
    <w:p w:rsidR="00AA47B9" w:rsidRPr="006A022E" w:rsidRDefault="00AA47B9" w:rsidP="006A02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9FF">
        <w:rPr>
          <w:rFonts w:ascii="Times New Roman" w:hAnsi="Times New Roman" w:cs="Times New Roman"/>
          <w:color w:val="000000" w:themeColor="text1"/>
          <w:sz w:val="24"/>
          <w:szCs w:val="24"/>
        </w:rPr>
        <w:t>4 этап обобщающий</w:t>
      </w:r>
      <w:r w:rsidRPr="006A02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r w:rsidRPr="006A022E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эффективности внедрения и степени удовлетворенности участников проекта.</w:t>
      </w:r>
    </w:p>
    <w:p w:rsidR="00AA47B9" w:rsidRDefault="001D691C" w:rsidP="006A022E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691C">
        <w:rPr>
          <w:rFonts w:ascii="Times New Roman" w:hAnsi="Times New Roman" w:cs="Times New Roman"/>
          <w:b/>
          <w:i/>
          <w:sz w:val="24"/>
          <w:szCs w:val="24"/>
        </w:rPr>
        <w:t>Отчужденные продукты проекта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D691C" w:rsidRPr="001D691C" w:rsidRDefault="001D691C" w:rsidP="001D691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91C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  «</w:t>
      </w:r>
      <w:r w:rsidRPr="001D691C">
        <w:rPr>
          <w:rFonts w:ascii="Times New Roman" w:eastAsia="Times New Roman" w:hAnsi="Times New Roman" w:cs="Times New Roman"/>
          <w:sz w:val="24"/>
          <w:szCs w:val="24"/>
        </w:rPr>
        <w:t>Инфор</w:t>
      </w:r>
      <w:r w:rsidRPr="001D691C">
        <w:rPr>
          <w:rFonts w:ascii="Times New Roman" w:eastAsia="Times New Roman" w:hAnsi="Times New Roman" w:cs="Times New Roman"/>
          <w:sz w:val="24"/>
          <w:szCs w:val="24"/>
        </w:rPr>
        <w:t>мационно - образовательная среда»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91C">
        <w:rPr>
          <w:rFonts w:ascii="Times New Roman" w:eastAsia="Times New Roman" w:hAnsi="Times New Roman" w:cs="Times New Roman"/>
          <w:sz w:val="24"/>
          <w:szCs w:val="24"/>
        </w:rPr>
        <w:t>(СИОС)</w:t>
      </w:r>
    </w:p>
    <w:p w:rsidR="001D691C" w:rsidRPr="001D691C" w:rsidRDefault="001D691C" w:rsidP="001D691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D691C"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одержательный</w:t>
      </w:r>
      <w:proofErr w:type="gramEnd"/>
      <w:r w:rsidRPr="001D69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контент модели СИОС, навигационная карта СИОС</w:t>
      </w:r>
    </w:p>
    <w:p w:rsidR="001D691C" w:rsidRPr="001D691C" w:rsidRDefault="001D691C" w:rsidP="001D691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91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1D691C">
        <w:rPr>
          <w:rFonts w:ascii="Times New Roman" w:hAnsi="Times New Roman" w:cs="Times New Roman"/>
          <w:color w:val="000000" w:themeColor="text1"/>
          <w:sz w:val="24"/>
          <w:szCs w:val="24"/>
        </w:rPr>
        <w:t>акет методических рекомендаций для педагогов по работе в СИОС</w:t>
      </w:r>
    </w:p>
    <w:p w:rsidR="001D691C" w:rsidRPr="001D691C" w:rsidRDefault="001D691C" w:rsidP="001D691C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91C">
        <w:rPr>
          <w:rFonts w:ascii="Times New Roman" w:eastAsia="Times New Roman" w:hAnsi="Times New Roman" w:cs="Times New Roman"/>
          <w:color w:val="000000"/>
          <w:sz w:val="24"/>
          <w:szCs w:val="24"/>
        </w:rPr>
        <w:t>Схема включения (</w:t>
      </w:r>
      <w:proofErr w:type="spellStart"/>
      <w:r w:rsidRPr="001D691C">
        <w:rPr>
          <w:rFonts w:ascii="Times New Roman" w:eastAsia="Times New Roman" w:hAnsi="Times New Roman" w:cs="Times New Roman"/>
          <w:color w:val="000000"/>
          <w:sz w:val="24"/>
          <w:szCs w:val="24"/>
        </w:rPr>
        <w:t>соорганизации</w:t>
      </w:r>
      <w:proofErr w:type="spellEnd"/>
      <w:r w:rsidRPr="001D69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педагогов в работу </w:t>
      </w:r>
      <w:proofErr w:type="gramStart"/>
      <w:r w:rsidRPr="001D691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интернет-площадки</w:t>
      </w:r>
      <w:proofErr w:type="gramEnd"/>
    </w:p>
    <w:p w:rsidR="00C039FF" w:rsidRPr="00C039FF" w:rsidRDefault="00C039FF" w:rsidP="00C039FF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39FF">
        <w:rPr>
          <w:rFonts w:ascii="Times New Roman" w:hAnsi="Times New Roman" w:cs="Times New Roman"/>
          <w:b/>
          <w:i/>
          <w:sz w:val="24"/>
          <w:szCs w:val="24"/>
        </w:rPr>
        <w:t>Участники проекта:</w:t>
      </w:r>
    </w:p>
    <w:p w:rsidR="00C039FF" w:rsidRPr="006A022E" w:rsidRDefault="00C039FF" w:rsidP="006A022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551"/>
        <w:gridCol w:w="2942"/>
      </w:tblGrid>
      <w:tr w:rsidR="00157380" w:rsidRPr="006A022E" w:rsidTr="00C039FF">
        <w:trPr>
          <w:trHeight w:val="134"/>
          <w:jc w:val="center"/>
        </w:trPr>
        <w:tc>
          <w:tcPr>
            <w:tcW w:w="817" w:type="dxa"/>
            <w:shd w:val="clear" w:color="auto" w:fill="auto"/>
          </w:tcPr>
          <w:p w:rsidR="00157380" w:rsidRPr="00D66E7D" w:rsidRDefault="00157380" w:rsidP="00D66E7D">
            <w:pPr>
              <w:pStyle w:val="a3"/>
              <w:numPr>
                <w:ilvl w:val="0"/>
                <w:numId w:val="24"/>
              </w:numPr>
              <w:spacing w:after="0" w:line="36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  <w:r w:rsidRPr="00D66E7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:rsidR="00157380" w:rsidRPr="006A022E" w:rsidRDefault="00157380" w:rsidP="006A02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2E">
              <w:rPr>
                <w:rFonts w:ascii="Times New Roman" w:hAnsi="Times New Roman" w:cs="Times New Roman"/>
                <w:sz w:val="24"/>
                <w:szCs w:val="24"/>
              </w:rPr>
              <w:t>ФИО сотрудника</w:t>
            </w:r>
          </w:p>
        </w:tc>
        <w:tc>
          <w:tcPr>
            <w:tcW w:w="2551" w:type="dxa"/>
            <w:shd w:val="clear" w:color="auto" w:fill="auto"/>
          </w:tcPr>
          <w:p w:rsidR="00157380" w:rsidRPr="006A022E" w:rsidRDefault="00157380" w:rsidP="006A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2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942" w:type="dxa"/>
            <w:shd w:val="clear" w:color="auto" w:fill="auto"/>
          </w:tcPr>
          <w:p w:rsidR="00157380" w:rsidRPr="006A022E" w:rsidRDefault="00157380" w:rsidP="006A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2E">
              <w:rPr>
                <w:rFonts w:ascii="Times New Roman" w:hAnsi="Times New Roman" w:cs="Times New Roman"/>
                <w:sz w:val="24"/>
                <w:szCs w:val="24"/>
              </w:rPr>
              <w:t>Функции сотрудника при реализации проекта</w:t>
            </w:r>
          </w:p>
        </w:tc>
      </w:tr>
      <w:tr w:rsidR="00157380" w:rsidRPr="006A022E" w:rsidTr="00C039FF">
        <w:trPr>
          <w:trHeight w:val="134"/>
          <w:jc w:val="center"/>
        </w:trPr>
        <w:tc>
          <w:tcPr>
            <w:tcW w:w="817" w:type="dxa"/>
            <w:shd w:val="clear" w:color="auto" w:fill="auto"/>
          </w:tcPr>
          <w:p w:rsidR="00157380" w:rsidRPr="006A022E" w:rsidRDefault="006A022E" w:rsidP="00D66E7D">
            <w:pPr>
              <w:pStyle w:val="a3"/>
              <w:numPr>
                <w:ilvl w:val="0"/>
                <w:numId w:val="24"/>
              </w:numPr>
              <w:tabs>
                <w:tab w:val="left" w:pos="180"/>
              </w:tabs>
              <w:spacing w:after="0" w:line="36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157380" w:rsidRPr="006A022E" w:rsidRDefault="00157380" w:rsidP="006A02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2E">
              <w:rPr>
                <w:rFonts w:ascii="Times New Roman" w:hAnsi="Times New Roman" w:cs="Times New Roman"/>
                <w:sz w:val="24"/>
                <w:szCs w:val="24"/>
              </w:rPr>
              <w:t>Кукушкина Галина Семёновна</w:t>
            </w:r>
          </w:p>
        </w:tc>
        <w:tc>
          <w:tcPr>
            <w:tcW w:w="2551" w:type="dxa"/>
            <w:shd w:val="clear" w:color="auto" w:fill="auto"/>
          </w:tcPr>
          <w:p w:rsidR="00157380" w:rsidRPr="006A022E" w:rsidRDefault="00157380" w:rsidP="006A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2E">
              <w:rPr>
                <w:rFonts w:ascii="Times New Roman" w:hAnsi="Times New Roman" w:cs="Times New Roman"/>
                <w:sz w:val="24"/>
                <w:szCs w:val="24"/>
              </w:rPr>
              <w:t>заведующий детского сада № 22</w:t>
            </w:r>
          </w:p>
        </w:tc>
        <w:tc>
          <w:tcPr>
            <w:tcW w:w="2942" w:type="dxa"/>
            <w:shd w:val="clear" w:color="auto" w:fill="auto"/>
          </w:tcPr>
          <w:p w:rsidR="00157380" w:rsidRPr="006A022E" w:rsidRDefault="00157380" w:rsidP="006A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2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руководство деятельностью команды</w:t>
            </w:r>
          </w:p>
        </w:tc>
      </w:tr>
      <w:tr w:rsidR="00157380" w:rsidRPr="006A022E" w:rsidTr="00C039FF">
        <w:trPr>
          <w:trHeight w:val="134"/>
          <w:jc w:val="center"/>
        </w:trPr>
        <w:tc>
          <w:tcPr>
            <w:tcW w:w="817" w:type="dxa"/>
            <w:shd w:val="clear" w:color="auto" w:fill="auto"/>
          </w:tcPr>
          <w:p w:rsidR="00157380" w:rsidRPr="006A022E" w:rsidRDefault="00157380" w:rsidP="00D66E7D">
            <w:pPr>
              <w:pStyle w:val="a3"/>
              <w:numPr>
                <w:ilvl w:val="0"/>
                <w:numId w:val="24"/>
              </w:numPr>
              <w:spacing w:after="0" w:line="36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57380" w:rsidRPr="006A022E" w:rsidRDefault="00157380" w:rsidP="006A02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2E">
              <w:rPr>
                <w:rFonts w:ascii="Times New Roman" w:hAnsi="Times New Roman" w:cs="Times New Roman"/>
                <w:sz w:val="24"/>
                <w:szCs w:val="24"/>
              </w:rPr>
              <w:t>Жукова Юлия Евгеньевна</w:t>
            </w:r>
          </w:p>
        </w:tc>
        <w:tc>
          <w:tcPr>
            <w:tcW w:w="2551" w:type="dxa"/>
            <w:shd w:val="clear" w:color="auto" w:fill="auto"/>
          </w:tcPr>
          <w:p w:rsidR="00157380" w:rsidRPr="006A022E" w:rsidRDefault="00157380" w:rsidP="006A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2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детского сада № 22</w:t>
            </w:r>
          </w:p>
        </w:tc>
        <w:tc>
          <w:tcPr>
            <w:tcW w:w="2942" w:type="dxa"/>
            <w:shd w:val="clear" w:color="auto" w:fill="auto"/>
          </w:tcPr>
          <w:p w:rsidR="00157380" w:rsidRPr="006A022E" w:rsidRDefault="00157380" w:rsidP="006A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22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инновационной командой соисполнителем</w:t>
            </w:r>
          </w:p>
        </w:tc>
      </w:tr>
      <w:tr w:rsidR="00157380" w:rsidRPr="006A022E" w:rsidTr="00C039FF">
        <w:trPr>
          <w:trHeight w:val="134"/>
          <w:jc w:val="center"/>
        </w:trPr>
        <w:tc>
          <w:tcPr>
            <w:tcW w:w="817" w:type="dxa"/>
            <w:shd w:val="clear" w:color="auto" w:fill="auto"/>
          </w:tcPr>
          <w:p w:rsidR="00157380" w:rsidRPr="006A022E" w:rsidRDefault="00157380" w:rsidP="00D66E7D">
            <w:pPr>
              <w:pStyle w:val="a3"/>
              <w:numPr>
                <w:ilvl w:val="0"/>
                <w:numId w:val="24"/>
              </w:numPr>
              <w:spacing w:after="0" w:line="36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57380" w:rsidRPr="006A022E" w:rsidRDefault="00157380" w:rsidP="006A02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2E">
              <w:rPr>
                <w:rFonts w:ascii="Times New Roman" w:hAnsi="Times New Roman" w:cs="Times New Roman"/>
                <w:sz w:val="24"/>
                <w:szCs w:val="24"/>
              </w:rPr>
              <w:t>Румянцева Ксения Борисовна</w:t>
            </w:r>
          </w:p>
        </w:tc>
        <w:tc>
          <w:tcPr>
            <w:tcW w:w="2551" w:type="dxa"/>
            <w:shd w:val="clear" w:color="auto" w:fill="auto"/>
          </w:tcPr>
          <w:p w:rsidR="00157380" w:rsidRPr="006A022E" w:rsidRDefault="00157380" w:rsidP="006A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2E">
              <w:rPr>
                <w:rFonts w:ascii="Times New Roman" w:hAnsi="Times New Roman" w:cs="Times New Roman"/>
                <w:sz w:val="24"/>
                <w:szCs w:val="24"/>
              </w:rPr>
              <w:t>педагог-психолог детского сада № 22</w:t>
            </w:r>
          </w:p>
        </w:tc>
        <w:tc>
          <w:tcPr>
            <w:tcW w:w="2942" w:type="dxa"/>
            <w:shd w:val="clear" w:color="auto" w:fill="auto"/>
          </w:tcPr>
          <w:p w:rsidR="00157380" w:rsidRPr="006A022E" w:rsidRDefault="00157380" w:rsidP="006A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22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информационно-образовательного пространства</w:t>
            </w:r>
          </w:p>
        </w:tc>
      </w:tr>
      <w:tr w:rsidR="00157380" w:rsidRPr="006A022E" w:rsidTr="00C039FF">
        <w:trPr>
          <w:trHeight w:val="134"/>
          <w:jc w:val="center"/>
        </w:trPr>
        <w:tc>
          <w:tcPr>
            <w:tcW w:w="817" w:type="dxa"/>
            <w:shd w:val="clear" w:color="auto" w:fill="auto"/>
          </w:tcPr>
          <w:p w:rsidR="00157380" w:rsidRPr="006A022E" w:rsidRDefault="00157380" w:rsidP="00D66E7D">
            <w:pPr>
              <w:pStyle w:val="a3"/>
              <w:numPr>
                <w:ilvl w:val="0"/>
                <w:numId w:val="24"/>
              </w:numPr>
              <w:spacing w:after="0" w:line="36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57380" w:rsidRPr="006A022E" w:rsidRDefault="00157380" w:rsidP="006A02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2E">
              <w:rPr>
                <w:rFonts w:ascii="Times New Roman" w:hAnsi="Times New Roman" w:cs="Times New Roman"/>
                <w:sz w:val="24"/>
                <w:szCs w:val="24"/>
              </w:rPr>
              <w:t>Молодцова</w:t>
            </w:r>
            <w:proofErr w:type="spellEnd"/>
            <w:r w:rsidRPr="006A022E"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2551" w:type="dxa"/>
            <w:shd w:val="clear" w:color="auto" w:fill="auto"/>
          </w:tcPr>
          <w:p w:rsidR="00157380" w:rsidRPr="006A022E" w:rsidRDefault="00157380" w:rsidP="006A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2E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 № 22</w:t>
            </w:r>
          </w:p>
        </w:tc>
        <w:tc>
          <w:tcPr>
            <w:tcW w:w="2942" w:type="dxa"/>
            <w:shd w:val="clear" w:color="auto" w:fill="auto"/>
          </w:tcPr>
          <w:p w:rsidR="00157380" w:rsidRPr="006A022E" w:rsidRDefault="00513B77" w:rsidP="006A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22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информационно-образовательного пространства</w:t>
            </w:r>
          </w:p>
        </w:tc>
      </w:tr>
      <w:tr w:rsidR="00157380" w:rsidRPr="006A022E" w:rsidTr="00C039FF">
        <w:trPr>
          <w:trHeight w:val="134"/>
          <w:jc w:val="center"/>
        </w:trPr>
        <w:tc>
          <w:tcPr>
            <w:tcW w:w="817" w:type="dxa"/>
            <w:shd w:val="clear" w:color="auto" w:fill="auto"/>
          </w:tcPr>
          <w:p w:rsidR="00157380" w:rsidRPr="006A022E" w:rsidRDefault="00157380" w:rsidP="00D66E7D">
            <w:pPr>
              <w:pStyle w:val="a3"/>
              <w:numPr>
                <w:ilvl w:val="0"/>
                <w:numId w:val="24"/>
              </w:numPr>
              <w:spacing w:after="0" w:line="36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57380" w:rsidRPr="006A022E" w:rsidRDefault="00157380" w:rsidP="006A02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2E">
              <w:rPr>
                <w:rFonts w:ascii="Times New Roman" w:hAnsi="Times New Roman" w:cs="Times New Roman"/>
                <w:sz w:val="24"/>
                <w:szCs w:val="24"/>
              </w:rPr>
              <w:t>Щевелькова</w:t>
            </w:r>
            <w:proofErr w:type="spellEnd"/>
            <w:r w:rsidRPr="006A022E">
              <w:rPr>
                <w:rFonts w:ascii="Times New Roman" w:hAnsi="Times New Roman" w:cs="Times New Roman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2551" w:type="dxa"/>
            <w:shd w:val="clear" w:color="auto" w:fill="auto"/>
          </w:tcPr>
          <w:p w:rsidR="00157380" w:rsidRPr="006A022E" w:rsidRDefault="00157380" w:rsidP="006A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2E">
              <w:rPr>
                <w:rFonts w:ascii="Times New Roman" w:hAnsi="Times New Roman" w:cs="Times New Roman"/>
                <w:sz w:val="24"/>
                <w:szCs w:val="24"/>
              </w:rPr>
              <w:t>учитель-логопед детского сада № 22</w:t>
            </w:r>
          </w:p>
        </w:tc>
        <w:tc>
          <w:tcPr>
            <w:tcW w:w="2942" w:type="dxa"/>
            <w:shd w:val="clear" w:color="auto" w:fill="auto"/>
          </w:tcPr>
          <w:p w:rsidR="00157380" w:rsidRPr="006A022E" w:rsidRDefault="00513B77" w:rsidP="006A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22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обработка диагностических исследований</w:t>
            </w:r>
          </w:p>
        </w:tc>
      </w:tr>
      <w:tr w:rsidR="00157380" w:rsidRPr="006A022E" w:rsidTr="00C039FF">
        <w:trPr>
          <w:trHeight w:val="134"/>
          <w:jc w:val="center"/>
        </w:trPr>
        <w:tc>
          <w:tcPr>
            <w:tcW w:w="817" w:type="dxa"/>
            <w:shd w:val="clear" w:color="auto" w:fill="auto"/>
          </w:tcPr>
          <w:p w:rsidR="00157380" w:rsidRPr="006A022E" w:rsidRDefault="00157380" w:rsidP="00D66E7D">
            <w:pPr>
              <w:pStyle w:val="a3"/>
              <w:numPr>
                <w:ilvl w:val="0"/>
                <w:numId w:val="24"/>
              </w:numPr>
              <w:spacing w:after="0" w:line="36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57380" w:rsidRPr="006A022E" w:rsidRDefault="00157380" w:rsidP="006A02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22E">
              <w:rPr>
                <w:rFonts w:ascii="Times New Roman" w:hAnsi="Times New Roman" w:cs="Times New Roman"/>
                <w:sz w:val="24"/>
                <w:szCs w:val="24"/>
              </w:rPr>
              <w:t>Курзина</w:t>
            </w:r>
            <w:proofErr w:type="spellEnd"/>
            <w:r w:rsidRPr="006A022E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551" w:type="dxa"/>
            <w:shd w:val="clear" w:color="auto" w:fill="auto"/>
          </w:tcPr>
          <w:p w:rsidR="00157380" w:rsidRPr="006A022E" w:rsidRDefault="00157380" w:rsidP="006A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2E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 № 22</w:t>
            </w:r>
          </w:p>
        </w:tc>
        <w:tc>
          <w:tcPr>
            <w:tcW w:w="2942" w:type="dxa"/>
            <w:shd w:val="clear" w:color="auto" w:fill="auto"/>
          </w:tcPr>
          <w:p w:rsidR="00157380" w:rsidRPr="006A022E" w:rsidRDefault="00513B77" w:rsidP="006A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22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информационно-образовательного пространства</w:t>
            </w:r>
          </w:p>
        </w:tc>
      </w:tr>
      <w:tr w:rsidR="00157380" w:rsidRPr="006A022E" w:rsidTr="00C039FF">
        <w:trPr>
          <w:trHeight w:val="134"/>
          <w:jc w:val="center"/>
        </w:trPr>
        <w:tc>
          <w:tcPr>
            <w:tcW w:w="817" w:type="dxa"/>
            <w:shd w:val="clear" w:color="auto" w:fill="auto"/>
          </w:tcPr>
          <w:p w:rsidR="00157380" w:rsidRPr="006A022E" w:rsidRDefault="00157380" w:rsidP="00D66E7D">
            <w:pPr>
              <w:pStyle w:val="a3"/>
              <w:numPr>
                <w:ilvl w:val="0"/>
                <w:numId w:val="24"/>
              </w:numPr>
              <w:spacing w:after="0" w:line="36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57380" w:rsidRPr="006A022E" w:rsidRDefault="00157380" w:rsidP="006A02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2E">
              <w:rPr>
                <w:rFonts w:ascii="Times New Roman" w:hAnsi="Times New Roman" w:cs="Times New Roman"/>
                <w:sz w:val="24"/>
                <w:szCs w:val="24"/>
              </w:rPr>
              <w:t>Воронина Наталья Васильевна</w:t>
            </w:r>
          </w:p>
        </w:tc>
        <w:tc>
          <w:tcPr>
            <w:tcW w:w="2551" w:type="dxa"/>
            <w:shd w:val="clear" w:color="auto" w:fill="auto"/>
          </w:tcPr>
          <w:p w:rsidR="00157380" w:rsidRPr="006A022E" w:rsidRDefault="00157380" w:rsidP="006A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2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детского сада № 22</w:t>
            </w:r>
          </w:p>
        </w:tc>
        <w:tc>
          <w:tcPr>
            <w:tcW w:w="2942" w:type="dxa"/>
            <w:shd w:val="clear" w:color="auto" w:fill="auto"/>
          </w:tcPr>
          <w:p w:rsidR="00157380" w:rsidRPr="006A022E" w:rsidRDefault="00513B77" w:rsidP="006A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22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информационно-образовательного пространства</w:t>
            </w:r>
          </w:p>
        </w:tc>
      </w:tr>
      <w:tr w:rsidR="00157380" w:rsidRPr="006A022E" w:rsidTr="00C039FF">
        <w:trPr>
          <w:trHeight w:val="134"/>
          <w:jc w:val="center"/>
        </w:trPr>
        <w:tc>
          <w:tcPr>
            <w:tcW w:w="817" w:type="dxa"/>
            <w:shd w:val="clear" w:color="auto" w:fill="auto"/>
          </w:tcPr>
          <w:p w:rsidR="00157380" w:rsidRPr="006A022E" w:rsidRDefault="00157380" w:rsidP="00D66E7D">
            <w:pPr>
              <w:pStyle w:val="a3"/>
              <w:numPr>
                <w:ilvl w:val="0"/>
                <w:numId w:val="24"/>
              </w:numPr>
              <w:spacing w:after="0" w:line="36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57380" w:rsidRPr="006A022E" w:rsidRDefault="00157380" w:rsidP="006A02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2E">
              <w:rPr>
                <w:rFonts w:ascii="Times New Roman" w:hAnsi="Times New Roman" w:cs="Times New Roman"/>
                <w:sz w:val="24"/>
                <w:szCs w:val="24"/>
              </w:rPr>
              <w:t>Самсонова Ольга Викторовна</w:t>
            </w:r>
          </w:p>
        </w:tc>
        <w:tc>
          <w:tcPr>
            <w:tcW w:w="2551" w:type="dxa"/>
            <w:shd w:val="clear" w:color="auto" w:fill="auto"/>
          </w:tcPr>
          <w:p w:rsidR="00157380" w:rsidRPr="006A022E" w:rsidRDefault="00157380" w:rsidP="006A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2E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 детского сада № 22</w:t>
            </w:r>
          </w:p>
        </w:tc>
        <w:tc>
          <w:tcPr>
            <w:tcW w:w="2942" w:type="dxa"/>
            <w:shd w:val="clear" w:color="auto" w:fill="auto"/>
          </w:tcPr>
          <w:p w:rsidR="00157380" w:rsidRPr="006A022E" w:rsidRDefault="00513B77" w:rsidP="006A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22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информационно-образовательного пространства</w:t>
            </w:r>
          </w:p>
        </w:tc>
      </w:tr>
      <w:tr w:rsidR="00157380" w:rsidRPr="006A022E" w:rsidTr="00C039FF">
        <w:trPr>
          <w:trHeight w:val="134"/>
          <w:jc w:val="center"/>
        </w:trPr>
        <w:tc>
          <w:tcPr>
            <w:tcW w:w="817" w:type="dxa"/>
            <w:shd w:val="clear" w:color="auto" w:fill="auto"/>
          </w:tcPr>
          <w:p w:rsidR="00157380" w:rsidRPr="006A022E" w:rsidRDefault="00157380" w:rsidP="00D66E7D">
            <w:pPr>
              <w:pStyle w:val="a3"/>
              <w:numPr>
                <w:ilvl w:val="0"/>
                <w:numId w:val="24"/>
              </w:numPr>
              <w:spacing w:after="0" w:line="36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57380" w:rsidRPr="006A022E" w:rsidRDefault="00157380" w:rsidP="006A02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2E">
              <w:rPr>
                <w:rFonts w:ascii="Times New Roman" w:hAnsi="Times New Roman" w:cs="Times New Roman"/>
                <w:sz w:val="24"/>
                <w:szCs w:val="24"/>
              </w:rPr>
              <w:t>Салова Людмила Викторовна</w:t>
            </w:r>
          </w:p>
        </w:tc>
        <w:tc>
          <w:tcPr>
            <w:tcW w:w="2551" w:type="dxa"/>
            <w:shd w:val="clear" w:color="auto" w:fill="auto"/>
          </w:tcPr>
          <w:p w:rsidR="00157380" w:rsidRPr="006A022E" w:rsidRDefault="00157380" w:rsidP="006A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2E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 № 31</w:t>
            </w:r>
          </w:p>
        </w:tc>
        <w:tc>
          <w:tcPr>
            <w:tcW w:w="2942" w:type="dxa"/>
            <w:shd w:val="clear" w:color="auto" w:fill="auto"/>
          </w:tcPr>
          <w:p w:rsidR="00157380" w:rsidRPr="006A022E" w:rsidRDefault="00513B77" w:rsidP="006A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22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процесса апробирования на базе учреждения</w:t>
            </w:r>
          </w:p>
        </w:tc>
      </w:tr>
      <w:tr w:rsidR="00157380" w:rsidRPr="006A022E" w:rsidTr="00C039FF">
        <w:trPr>
          <w:trHeight w:val="134"/>
          <w:jc w:val="center"/>
        </w:trPr>
        <w:tc>
          <w:tcPr>
            <w:tcW w:w="817" w:type="dxa"/>
            <w:shd w:val="clear" w:color="auto" w:fill="auto"/>
          </w:tcPr>
          <w:p w:rsidR="00157380" w:rsidRPr="006A022E" w:rsidRDefault="00157380" w:rsidP="00D66E7D">
            <w:pPr>
              <w:pStyle w:val="a3"/>
              <w:numPr>
                <w:ilvl w:val="0"/>
                <w:numId w:val="24"/>
              </w:numPr>
              <w:spacing w:after="0" w:line="36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57380" w:rsidRPr="006A022E" w:rsidRDefault="00157380" w:rsidP="006A02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2E">
              <w:rPr>
                <w:rFonts w:ascii="Times New Roman" w:hAnsi="Times New Roman" w:cs="Times New Roman"/>
                <w:sz w:val="24"/>
                <w:szCs w:val="24"/>
              </w:rPr>
              <w:t>Сивцова Мария Александровна</w:t>
            </w:r>
          </w:p>
        </w:tc>
        <w:tc>
          <w:tcPr>
            <w:tcW w:w="2551" w:type="dxa"/>
            <w:shd w:val="clear" w:color="auto" w:fill="auto"/>
          </w:tcPr>
          <w:p w:rsidR="00157380" w:rsidRPr="006A022E" w:rsidRDefault="00157380" w:rsidP="006A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2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детского сада № 31</w:t>
            </w:r>
          </w:p>
        </w:tc>
        <w:tc>
          <w:tcPr>
            <w:tcW w:w="2942" w:type="dxa"/>
            <w:shd w:val="clear" w:color="auto" w:fill="auto"/>
          </w:tcPr>
          <w:p w:rsidR="00157380" w:rsidRPr="006A022E" w:rsidRDefault="00513B77" w:rsidP="006A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22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процесса апробирования на базе учреждения</w:t>
            </w:r>
          </w:p>
        </w:tc>
      </w:tr>
    </w:tbl>
    <w:p w:rsidR="00513B77" w:rsidRPr="006A022E" w:rsidRDefault="00513B77" w:rsidP="006A02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57380" w:rsidRPr="006A022E" w:rsidRDefault="00513B77" w:rsidP="006A02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022E">
        <w:rPr>
          <w:rFonts w:ascii="Times New Roman" w:hAnsi="Times New Roman" w:cs="Times New Roman"/>
          <w:b/>
          <w:i/>
          <w:sz w:val="24"/>
          <w:szCs w:val="24"/>
        </w:rPr>
        <w:t xml:space="preserve">План реализации </w:t>
      </w:r>
      <w:r w:rsidR="003B2E01">
        <w:rPr>
          <w:rFonts w:ascii="Times New Roman" w:hAnsi="Times New Roman" w:cs="Times New Roman"/>
          <w:b/>
          <w:i/>
          <w:sz w:val="24"/>
          <w:szCs w:val="24"/>
        </w:rPr>
        <w:t>проекта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1983"/>
        <w:gridCol w:w="2977"/>
        <w:gridCol w:w="81"/>
        <w:gridCol w:w="1726"/>
      </w:tblGrid>
      <w:tr w:rsidR="009A4457" w:rsidRPr="006A022E" w:rsidTr="00590E59">
        <w:trPr>
          <w:jc w:val="center"/>
        </w:trPr>
        <w:tc>
          <w:tcPr>
            <w:tcW w:w="2803" w:type="dxa"/>
            <w:shd w:val="clear" w:color="auto" w:fill="auto"/>
          </w:tcPr>
          <w:p w:rsidR="00513B77" w:rsidRPr="006A022E" w:rsidRDefault="00513B77" w:rsidP="00590E59">
            <w:pPr>
              <w:spacing w:after="0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983" w:type="dxa"/>
            <w:shd w:val="clear" w:color="auto" w:fill="auto"/>
          </w:tcPr>
          <w:p w:rsidR="00513B77" w:rsidRPr="006A022E" w:rsidRDefault="00590E59" w:rsidP="00590E59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Целевые группы</w:t>
            </w:r>
          </w:p>
        </w:tc>
        <w:tc>
          <w:tcPr>
            <w:tcW w:w="3058" w:type="dxa"/>
            <w:gridSpan w:val="2"/>
            <w:shd w:val="clear" w:color="auto" w:fill="auto"/>
          </w:tcPr>
          <w:p w:rsidR="00513B77" w:rsidRPr="006A022E" w:rsidRDefault="00590E59" w:rsidP="00590E59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Ожидаемый результат</w:t>
            </w:r>
          </w:p>
        </w:tc>
        <w:tc>
          <w:tcPr>
            <w:tcW w:w="1726" w:type="dxa"/>
            <w:shd w:val="clear" w:color="auto" w:fill="auto"/>
          </w:tcPr>
          <w:p w:rsidR="00513B77" w:rsidRPr="006A022E" w:rsidRDefault="00513B77" w:rsidP="00590E5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  <w:r w:rsidR="00590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исполнения</w:t>
            </w:r>
          </w:p>
        </w:tc>
      </w:tr>
      <w:tr w:rsidR="00513B77" w:rsidRPr="006A022E" w:rsidTr="00590E59">
        <w:trPr>
          <w:jc w:val="center"/>
        </w:trPr>
        <w:tc>
          <w:tcPr>
            <w:tcW w:w="9570" w:type="dxa"/>
            <w:gridSpan w:val="5"/>
            <w:shd w:val="clear" w:color="auto" w:fill="auto"/>
          </w:tcPr>
          <w:p w:rsidR="00513B77" w:rsidRPr="006A022E" w:rsidRDefault="00513B77" w:rsidP="00D66E7D">
            <w:pPr>
              <w:spacing w:line="240" w:lineRule="auto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 подготовительный: изучение передового педагогического опыта по проблеме; аналитико-диагностическая деятельность, определение запросов образовательного учреждения</w:t>
            </w:r>
          </w:p>
        </w:tc>
      </w:tr>
      <w:tr w:rsidR="00590E59" w:rsidRPr="006A022E" w:rsidTr="00590E59">
        <w:trPr>
          <w:jc w:val="center"/>
        </w:trPr>
        <w:tc>
          <w:tcPr>
            <w:tcW w:w="2803" w:type="dxa"/>
            <w:shd w:val="clear" w:color="auto" w:fill="auto"/>
          </w:tcPr>
          <w:p w:rsidR="00590E59" w:rsidRPr="006A022E" w:rsidRDefault="00590E59" w:rsidP="00590E5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создании стратегической команды</w:t>
            </w:r>
          </w:p>
        </w:tc>
        <w:tc>
          <w:tcPr>
            <w:tcW w:w="1983" w:type="dxa"/>
            <w:shd w:val="clear" w:color="auto" w:fill="auto"/>
          </w:tcPr>
          <w:p w:rsidR="00590E59" w:rsidRPr="006A022E" w:rsidRDefault="00590E59" w:rsidP="00590E5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ОУ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90E59" w:rsidRPr="006A022E" w:rsidRDefault="00590E59" w:rsidP="00590E59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Механизм эффективного управления проектом</w:t>
            </w:r>
          </w:p>
        </w:tc>
        <w:tc>
          <w:tcPr>
            <w:tcW w:w="1807" w:type="dxa"/>
            <w:gridSpan w:val="2"/>
            <w:vMerge w:val="restart"/>
            <w:shd w:val="clear" w:color="auto" w:fill="auto"/>
          </w:tcPr>
          <w:p w:rsidR="00590E59" w:rsidRPr="006A022E" w:rsidRDefault="00590E59" w:rsidP="00443935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2018</w:t>
            </w:r>
          </w:p>
        </w:tc>
      </w:tr>
      <w:tr w:rsidR="00590E59" w:rsidRPr="006A022E" w:rsidTr="00590E59">
        <w:trPr>
          <w:jc w:val="center"/>
        </w:trPr>
        <w:tc>
          <w:tcPr>
            <w:tcW w:w="2803" w:type="dxa"/>
            <w:shd w:val="clear" w:color="auto" w:fill="auto"/>
          </w:tcPr>
          <w:p w:rsidR="00590E59" w:rsidRDefault="00590E59" w:rsidP="00590E5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деятельности стратегической команды</w:t>
            </w:r>
          </w:p>
        </w:tc>
        <w:tc>
          <w:tcPr>
            <w:tcW w:w="1983" w:type="dxa"/>
            <w:shd w:val="clear" w:color="auto" w:fill="auto"/>
          </w:tcPr>
          <w:p w:rsidR="00590E59" w:rsidRDefault="00590E59" w:rsidP="00590E5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 ОУ</w:t>
            </w:r>
          </w:p>
        </w:tc>
        <w:tc>
          <w:tcPr>
            <w:tcW w:w="2977" w:type="dxa"/>
            <w:vMerge/>
            <w:shd w:val="clear" w:color="auto" w:fill="auto"/>
          </w:tcPr>
          <w:p w:rsidR="00590E59" w:rsidRPr="006A022E" w:rsidRDefault="00590E59" w:rsidP="00D66E7D">
            <w:pPr>
              <w:spacing w:line="240" w:lineRule="auto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/>
            <w:shd w:val="clear" w:color="auto" w:fill="auto"/>
          </w:tcPr>
          <w:p w:rsidR="00590E59" w:rsidRPr="006A022E" w:rsidRDefault="00590E59" w:rsidP="00443935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4457" w:rsidRPr="006A022E" w:rsidTr="00590E59">
        <w:trPr>
          <w:jc w:val="center"/>
        </w:trPr>
        <w:tc>
          <w:tcPr>
            <w:tcW w:w="2803" w:type="dxa"/>
            <w:shd w:val="clear" w:color="auto" w:fill="auto"/>
          </w:tcPr>
          <w:p w:rsidR="00513B77" w:rsidRDefault="00590E59" w:rsidP="00590E59">
            <w:pPr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 исходной ситуации, фиксация проблем.</w:t>
            </w:r>
          </w:p>
          <w:p w:rsidR="00590E59" w:rsidRPr="006A022E" w:rsidRDefault="00590E59" w:rsidP="00590E59">
            <w:pPr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запроса на расширение СИОС.</w:t>
            </w:r>
          </w:p>
        </w:tc>
        <w:tc>
          <w:tcPr>
            <w:tcW w:w="1983" w:type="dxa"/>
            <w:shd w:val="clear" w:color="auto" w:fill="auto"/>
          </w:tcPr>
          <w:p w:rsidR="00513B77" w:rsidRPr="006A022E" w:rsidRDefault="00590E59" w:rsidP="00590E59">
            <w:pPr>
              <w:spacing w:after="0" w:line="264" w:lineRule="auto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Стратегическая команда </w:t>
            </w:r>
          </w:p>
        </w:tc>
        <w:tc>
          <w:tcPr>
            <w:tcW w:w="2977" w:type="dxa"/>
            <w:shd w:val="clear" w:color="auto" w:fill="auto"/>
          </w:tcPr>
          <w:p w:rsidR="00590E59" w:rsidRDefault="00590E59" w:rsidP="00590E59">
            <w:pPr>
              <w:spacing w:after="0" w:line="264" w:lineRule="auto"/>
              <w:ind w:hanging="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 запрос образовательного учреждения  по использованию и насыщению СИОС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13B77" w:rsidRPr="006A022E" w:rsidRDefault="00590E59" w:rsidP="00590E59">
            <w:pPr>
              <w:spacing w:after="0" w:line="264" w:lineRule="auto"/>
              <w:ind w:hanging="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разработаны м</w:t>
            </w:r>
            <w:r w:rsidR="00513B77" w:rsidRPr="006A0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етодические рекомендации по проведению и обработке результатов диагностики</w:t>
            </w:r>
          </w:p>
        </w:tc>
        <w:tc>
          <w:tcPr>
            <w:tcW w:w="1807" w:type="dxa"/>
            <w:gridSpan w:val="2"/>
            <w:shd w:val="clear" w:color="auto" w:fill="auto"/>
          </w:tcPr>
          <w:p w:rsidR="00513B77" w:rsidRPr="006A022E" w:rsidRDefault="00443935" w:rsidP="00443935">
            <w:pPr>
              <w:spacing w:after="0" w:line="264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5F1420" w:rsidRPr="006A0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евраль-март 2018</w:t>
            </w:r>
            <w:r w:rsidR="00513B77" w:rsidRPr="006A0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443935" w:rsidRPr="006A022E" w:rsidTr="0006496C">
        <w:trPr>
          <w:trHeight w:val="2429"/>
          <w:jc w:val="center"/>
        </w:trPr>
        <w:tc>
          <w:tcPr>
            <w:tcW w:w="2803" w:type="dxa"/>
            <w:shd w:val="clear" w:color="auto" w:fill="auto"/>
          </w:tcPr>
          <w:p w:rsidR="00443935" w:rsidRPr="006A022E" w:rsidRDefault="00443935" w:rsidP="00443935">
            <w:pPr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ПДС для подготовки педагогов детского сада № 22 для работы в СИОС</w:t>
            </w:r>
          </w:p>
        </w:tc>
        <w:tc>
          <w:tcPr>
            <w:tcW w:w="1983" w:type="dxa"/>
            <w:shd w:val="clear" w:color="auto" w:fill="auto"/>
          </w:tcPr>
          <w:p w:rsidR="00443935" w:rsidRPr="006A022E" w:rsidRDefault="00443935" w:rsidP="00443935">
            <w:pPr>
              <w:spacing w:after="0" w:line="264" w:lineRule="auto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Стратегическая команда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43935" w:rsidRPr="006A022E" w:rsidRDefault="00443935" w:rsidP="00443935">
            <w:pPr>
              <w:spacing w:after="0" w:line="264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Разработан пакет методических рекомендаций </w:t>
            </w:r>
            <w:r w:rsidRPr="006A0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педагогов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работе в СИОС; </w:t>
            </w:r>
            <w:r w:rsidRPr="006A0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подготовлены педагоги по направлениям деятельности интернет-площадки</w:t>
            </w:r>
          </w:p>
        </w:tc>
        <w:tc>
          <w:tcPr>
            <w:tcW w:w="1807" w:type="dxa"/>
            <w:gridSpan w:val="2"/>
            <w:shd w:val="clear" w:color="auto" w:fill="auto"/>
            <w:vAlign w:val="center"/>
          </w:tcPr>
          <w:p w:rsidR="00443935" w:rsidRPr="006A022E" w:rsidRDefault="00443935" w:rsidP="00443935">
            <w:pPr>
              <w:spacing w:after="0" w:line="264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Февраль-июнь 2018 года</w:t>
            </w:r>
          </w:p>
        </w:tc>
      </w:tr>
      <w:tr w:rsidR="00513B77" w:rsidRPr="006A022E" w:rsidTr="00590E59">
        <w:trPr>
          <w:jc w:val="center"/>
        </w:trPr>
        <w:tc>
          <w:tcPr>
            <w:tcW w:w="9570" w:type="dxa"/>
            <w:gridSpan w:val="5"/>
            <w:shd w:val="clear" w:color="auto" w:fill="auto"/>
          </w:tcPr>
          <w:p w:rsidR="00A55325" w:rsidRPr="006A022E" w:rsidRDefault="00513B77" w:rsidP="00D66E7D">
            <w:pPr>
              <w:spacing w:line="240" w:lineRule="auto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55325" w:rsidRPr="006A0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этап организационный: подготовка </w:t>
            </w:r>
            <w:r w:rsidR="00B72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сетевой </w:t>
            </w:r>
            <w:r w:rsidR="00A55325" w:rsidRPr="006A0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информационно-образовательной среды (интернет площадки) для педагогов.</w:t>
            </w:r>
          </w:p>
          <w:p w:rsidR="00513B77" w:rsidRPr="006A022E" w:rsidRDefault="00513B77" w:rsidP="00D66E7D">
            <w:pPr>
              <w:widowControl w:val="0"/>
              <w:spacing w:after="0"/>
              <w:ind w:left="129"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4457" w:rsidRPr="006A022E" w:rsidTr="00590E59">
        <w:trPr>
          <w:jc w:val="center"/>
        </w:trPr>
        <w:tc>
          <w:tcPr>
            <w:tcW w:w="2803" w:type="dxa"/>
            <w:shd w:val="clear" w:color="auto" w:fill="auto"/>
          </w:tcPr>
          <w:p w:rsidR="009A4457" w:rsidRPr="006A022E" w:rsidRDefault="009A4457" w:rsidP="00443935">
            <w:pPr>
              <w:pStyle w:val="a3"/>
              <w:spacing w:after="0" w:line="264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02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Создание </w:t>
            </w:r>
            <w:proofErr w:type="gramStart"/>
            <w:r w:rsidRPr="006A02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интернет-площадки</w:t>
            </w:r>
            <w:proofErr w:type="gramEnd"/>
            <w:r w:rsidRPr="006A02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и её наполнение</w:t>
            </w:r>
          </w:p>
          <w:p w:rsidR="00513B77" w:rsidRPr="006A022E" w:rsidRDefault="00513B77" w:rsidP="00D66E7D">
            <w:pPr>
              <w:spacing w:after="0" w:line="264" w:lineRule="auto"/>
              <w:ind w:left="142"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513B77" w:rsidRPr="006A022E" w:rsidRDefault="00443935" w:rsidP="00443935">
            <w:pPr>
              <w:spacing w:after="0" w:line="264" w:lineRule="auto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Стратегическая команда</w:t>
            </w:r>
          </w:p>
        </w:tc>
        <w:tc>
          <w:tcPr>
            <w:tcW w:w="3058" w:type="dxa"/>
            <w:gridSpan w:val="2"/>
            <w:shd w:val="clear" w:color="auto" w:fill="auto"/>
          </w:tcPr>
          <w:p w:rsidR="00513B77" w:rsidRPr="006A022E" w:rsidRDefault="00443935" w:rsidP="00443935">
            <w:pPr>
              <w:spacing w:after="0" w:line="264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Запущена интерне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6A0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-площадка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создана навигационная карта СИОС, </w:t>
            </w:r>
            <w:r w:rsidR="009A4457" w:rsidRPr="006A0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описаны 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тапы создания интернет-площадки; выработан оптимальный механизм выборки интернет - ресурсов </w:t>
            </w:r>
          </w:p>
        </w:tc>
        <w:tc>
          <w:tcPr>
            <w:tcW w:w="1726" w:type="dxa"/>
            <w:shd w:val="clear" w:color="auto" w:fill="auto"/>
          </w:tcPr>
          <w:p w:rsidR="00513B77" w:rsidRPr="006A022E" w:rsidRDefault="00443935" w:rsidP="00443935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513B77" w:rsidRPr="006A0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вгуст </w:t>
            </w:r>
            <w:r w:rsidR="009A4457" w:rsidRPr="006A0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декабрь </w:t>
            </w:r>
            <w:r w:rsidR="00513B77" w:rsidRPr="006A0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5F1420" w:rsidRPr="006A0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5F1420" w:rsidRPr="006A022E" w:rsidTr="00590E59">
        <w:trPr>
          <w:jc w:val="center"/>
        </w:trPr>
        <w:tc>
          <w:tcPr>
            <w:tcW w:w="2803" w:type="dxa"/>
            <w:shd w:val="clear" w:color="auto" w:fill="auto"/>
          </w:tcPr>
          <w:p w:rsidR="009A4457" w:rsidRPr="006A022E" w:rsidRDefault="00B72569" w:rsidP="00B72569">
            <w:pPr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Семинар </w:t>
            </w:r>
            <w:r w:rsidR="009A4457" w:rsidRPr="006A0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команды соисполнителя проекта для опре</w:t>
            </w:r>
            <w:r w:rsidR="00443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деления вектора работы на интер</w:t>
            </w:r>
            <w:r w:rsidR="009A4457" w:rsidRPr="006A0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443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9A4457" w:rsidRPr="006A0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т-площадке</w:t>
            </w:r>
          </w:p>
        </w:tc>
        <w:tc>
          <w:tcPr>
            <w:tcW w:w="1983" w:type="dxa"/>
            <w:shd w:val="clear" w:color="auto" w:fill="auto"/>
          </w:tcPr>
          <w:p w:rsidR="009A4457" w:rsidRPr="006A022E" w:rsidRDefault="00B72569" w:rsidP="00B72569">
            <w:pPr>
              <w:spacing w:after="0" w:line="264" w:lineRule="auto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Стратегическая команда детского сада № 22 и соисполнители проекта детский сад № 31</w:t>
            </w:r>
          </w:p>
        </w:tc>
        <w:tc>
          <w:tcPr>
            <w:tcW w:w="3058" w:type="dxa"/>
            <w:gridSpan w:val="2"/>
            <w:shd w:val="clear" w:color="auto" w:fill="auto"/>
          </w:tcPr>
          <w:p w:rsidR="00B72569" w:rsidRDefault="00B72569" w:rsidP="00B72569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семинар </w:t>
            </w:r>
            <w:r w:rsidRPr="006A0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команды соисполнителя проекта, определены направления работы на интернет-площадке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9A4457" w:rsidRPr="006A022E" w:rsidRDefault="00B72569" w:rsidP="00B72569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06A52" w:rsidRPr="006A0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акет методических материалов в помощь педагогам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работе в СИОС </w:t>
            </w:r>
            <w:r w:rsidR="00306A52" w:rsidRPr="006A0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условиях внедрения Профессионального стандарта «Педагог»</w:t>
            </w:r>
          </w:p>
        </w:tc>
        <w:tc>
          <w:tcPr>
            <w:tcW w:w="1726" w:type="dxa"/>
            <w:shd w:val="clear" w:color="auto" w:fill="auto"/>
          </w:tcPr>
          <w:p w:rsidR="009A4457" w:rsidRPr="006A022E" w:rsidRDefault="00306A52" w:rsidP="00D66E7D">
            <w:pPr>
              <w:spacing w:after="0" w:line="264" w:lineRule="auto"/>
              <w:ind w:firstLine="16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 – декабрь 201</w:t>
            </w:r>
            <w:r w:rsidR="005F1420" w:rsidRPr="006A0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9A4457" w:rsidRPr="006A022E" w:rsidTr="00590E59">
        <w:trPr>
          <w:jc w:val="center"/>
        </w:trPr>
        <w:tc>
          <w:tcPr>
            <w:tcW w:w="2803" w:type="dxa"/>
            <w:shd w:val="clear" w:color="auto" w:fill="auto"/>
          </w:tcPr>
          <w:p w:rsidR="00C82D73" w:rsidRDefault="00513B77" w:rsidP="00F964E7">
            <w:pPr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ПДС</w:t>
            </w:r>
            <w:r w:rsidR="00306A52" w:rsidRPr="006A0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0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разработке включение в деятельность педагогов </w:t>
            </w:r>
            <w:r w:rsidR="00306A52" w:rsidRPr="006A0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детского сада № 22 и </w:t>
            </w:r>
          </w:p>
          <w:p w:rsidR="00513B77" w:rsidRPr="006A022E" w:rsidRDefault="00306A52" w:rsidP="00F964E7">
            <w:pPr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31</w:t>
            </w:r>
          </w:p>
        </w:tc>
        <w:tc>
          <w:tcPr>
            <w:tcW w:w="1983" w:type="dxa"/>
            <w:shd w:val="clear" w:color="auto" w:fill="auto"/>
          </w:tcPr>
          <w:p w:rsidR="00C82D73" w:rsidRDefault="00563F6D" w:rsidP="00563F6D">
            <w:pPr>
              <w:spacing w:after="0" w:line="264" w:lineRule="auto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Стратегическая команда детского сада </w:t>
            </w:r>
          </w:p>
          <w:p w:rsidR="00513B77" w:rsidRPr="006A022E" w:rsidRDefault="00563F6D" w:rsidP="00C82D73">
            <w:pPr>
              <w:spacing w:after="0" w:line="264" w:lineRule="auto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 и соисполнители проекта детский сад № 31</w:t>
            </w:r>
          </w:p>
        </w:tc>
        <w:tc>
          <w:tcPr>
            <w:tcW w:w="3058" w:type="dxa"/>
            <w:gridSpan w:val="2"/>
            <w:shd w:val="clear" w:color="auto" w:fill="auto"/>
            <w:vAlign w:val="center"/>
          </w:tcPr>
          <w:p w:rsidR="00F964E7" w:rsidRDefault="00F964E7" w:rsidP="00563F6D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Разработана схема включения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563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оорганиз</w:t>
            </w:r>
            <w:r w:rsidR="00C03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6A0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педагогов в работу интернет-площадки</w:t>
            </w:r>
          </w:p>
          <w:p w:rsidR="00513B77" w:rsidRPr="006A022E" w:rsidRDefault="00563F6D" w:rsidP="00563F6D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Кейс</w:t>
            </w:r>
            <w:r w:rsidR="00513B77" w:rsidRPr="006A0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работы </w:t>
            </w:r>
            <w:r w:rsidR="00306A52" w:rsidRPr="006A0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педагогов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</w:t>
            </w:r>
            <w:r w:rsidR="00306A52" w:rsidRPr="006A0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306A52" w:rsidRPr="006A0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т-площадке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513B77" w:rsidRPr="006A022E" w:rsidRDefault="00563F6D" w:rsidP="00563F6D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5F1420" w:rsidRPr="006A0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вгуст-декабрь 2018</w:t>
            </w:r>
            <w:r w:rsidR="00513B77" w:rsidRPr="006A0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306A52" w:rsidRPr="006A022E" w:rsidTr="00590E59">
        <w:trPr>
          <w:jc w:val="center"/>
        </w:trPr>
        <w:tc>
          <w:tcPr>
            <w:tcW w:w="9570" w:type="dxa"/>
            <w:gridSpan w:val="5"/>
            <w:shd w:val="clear" w:color="auto" w:fill="auto"/>
          </w:tcPr>
          <w:p w:rsidR="00306A52" w:rsidRPr="006A022E" w:rsidRDefault="00306A52" w:rsidP="00D66E7D">
            <w:pPr>
              <w:spacing w:line="240" w:lineRule="auto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этап практический: апробация и реализация сетевого взаимодействия в едином информационно-образовательном пространстве для формирования педагогов с актуальным уровнем компетенций. </w:t>
            </w:r>
          </w:p>
        </w:tc>
      </w:tr>
      <w:tr w:rsidR="00563F6D" w:rsidRPr="006A022E" w:rsidTr="00590E59">
        <w:trPr>
          <w:trHeight w:val="1549"/>
          <w:jc w:val="center"/>
        </w:trPr>
        <w:tc>
          <w:tcPr>
            <w:tcW w:w="2803" w:type="dxa"/>
            <w:shd w:val="clear" w:color="auto" w:fill="auto"/>
          </w:tcPr>
          <w:p w:rsidR="00563F6D" w:rsidRPr="006A022E" w:rsidRDefault="00563F6D" w:rsidP="00563F6D">
            <w:pPr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интернет-площадки во взаимодействии с соисполнителями проекта</w:t>
            </w:r>
          </w:p>
        </w:tc>
        <w:tc>
          <w:tcPr>
            <w:tcW w:w="1983" w:type="dxa"/>
            <w:shd w:val="clear" w:color="auto" w:fill="auto"/>
          </w:tcPr>
          <w:p w:rsidR="00C82D73" w:rsidRDefault="00563F6D" w:rsidP="0065794D">
            <w:pPr>
              <w:spacing w:after="0" w:line="264" w:lineRule="auto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Стратегическая команда детского сада </w:t>
            </w:r>
          </w:p>
          <w:p w:rsidR="00563F6D" w:rsidRPr="006A022E" w:rsidRDefault="00563F6D" w:rsidP="0065794D">
            <w:pPr>
              <w:spacing w:after="0" w:line="264" w:lineRule="auto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22 и соисполнители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проекта детский сад № 31</w:t>
            </w:r>
          </w:p>
        </w:tc>
        <w:tc>
          <w:tcPr>
            <w:tcW w:w="3058" w:type="dxa"/>
            <w:gridSpan w:val="2"/>
            <w:vMerge w:val="restart"/>
            <w:shd w:val="clear" w:color="auto" w:fill="auto"/>
          </w:tcPr>
          <w:p w:rsidR="00563F6D" w:rsidRPr="006A022E" w:rsidRDefault="00563F6D" w:rsidP="00563F6D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Обучены пе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дагоги по работе в СИОС;</w:t>
            </w:r>
          </w:p>
          <w:p w:rsidR="00563F6D" w:rsidRPr="006A022E" w:rsidRDefault="00563F6D" w:rsidP="00563F6D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деятельность интернет площадки  для сопровождения педагогов в </w:t>
            </w:r>
            <w:r w:rsidRPr="006A0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условиях внедрения Профессионального </w:t>
            </w:r>
          </w:p>
          <w:p w:rsidR="00563F6D" w:rsidRPr="006A022E" w:rsidRDefault="00563F6D" w:rsidP="00563F6D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стандарта «Педагог»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п</w:t>
            </w:r>
            <w:r w:rsidRPr="006A0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ортфолио педагога в помощь для аттестации</w:t>
            </w:r>
          </w:p>
        </w:tc>
        <w:tc>
          <w:tcPr>
            <w:tcW w:w="1726" w:type="dxa"/>
            <w:vMerge w:val="restart"/>
            <w:shd w:val="clear" w:color="auto" w:fill="auto"/>
          </w:tcPr>
          <w:p w:rsidR="00563F6D" w:rsidRPr="006A022E" w:rsidRDefault="00563F6D" w:rsidP="0065794D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</w:t>
            </w:r>
            <w:r w:rsidRPr="006A0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нварь-июнь 2019 год</w:t>
            </w:r>
          </w:p>
        </w:tc>
      </w:tr>
      <w:tr w:rsidR="00563F6D" w:rsidRPr="006A022E" w:rsidTr="00590E59">
        <w:trPr>
          <w:trHeight w:val="1549"/>
          <w:jc w:val="center"/>
        </w:trPr>
        <w:tc>
          <w:tcPr>
            <w:tcW w:w="2803" w:type="dxa"/>
            <w:shd w:val="clear" w:color="auto" w:fill="auto"/>
          </w:tcPr>
          <w:p w:rsidR="00563F6D" w:rsidRPr="006A022E" w:rsidRDefault="00563F6D" w:rsidP="0065794D">
            <w:pPr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Апроб</w:t>
            </w:r>
            <w:r w:rsidR="0065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ирование и внедрение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механизмов работы в СИОС</w:t>
            </w:r>
          </w:p>
        </w:tc>
        <w:tc>
          <w:tcPr>
            <w:tcW w:w="1983" w:type="dxa"/>
            <w:shd w:val="clear" w:color="auto" w:fill="auto"/>
          </w:tcPr>
          <w:p w:rsidR="00C82D73" w:rsidRDefault="00563F6D" w:rsidP="0065794D">
            <w:pPr>
              <w:spacing w:after="0" w:line="264" w:lineRule="auto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Стратегическая команда детского сада </w:t>
            </w:r>
          </w:p>
          <w:p w:rsidR="00563F6D" w:rsidRPr="006A022E" w:rsidRDefault="00563F6D" w:rsidP="0065794D">
            <w:pPr>
              <w:spacing w:after="0" w:line="264" w:lineRule="auto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22 и соисполнители проекта детский сад № 31</w:t>
            </w:r>
          </w:p>
        </w:tc>
        <w:tc>
          <w:tcPr>
            <w:tcW w:w="3058" w:type="dxa"/>
            <w:gridSpan w:val="2"/>
            <w:vMerge/>
            <w:shd w:val="clear" w:color="auto" w:fill="auto"/>
          </w:tcPr>
          <w:p w:rsidR="00563F6D" w:rsidRPr="006A022E" w:rsidRDefault="00563F6D" w:rsidP="00563F6D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  <w:vMerge/>
            <w:shd w:val="clear" w:color="auto" w:fill="auto"/>
          </w:tcPr>
          <w:p w:rsidR="00563F6D" w:rsidRDefault="00563F6D" w:rsidP="00D66E7D">
            <w:pPr>
              <w:spacing w:after="0" w:line="264" w:lineRule="auto"/>
              <w:ind w:firstLine="16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794D" w:rsidRPr="006A022E" w:rsidTr="00590E59">
        <w:trPr>
          <w:trHeight w:val="1549"/>
          <w:jc w:val="center"/>
        </w:trPr>
        <w:tc>
          <w:tcPr>
            <w:tcW w:w="2803" w:type="dxa"/>
            <w:shd w:val="clear" w:color="auto" w:fill="auto"/>
          </w:tcPr>
          <w:p w:rsidR="0065794D" w:rsidRDefault="0065794D" w:rsidP="0065794D">
            <w:pPr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условий, обеспечивающих эффективность деятельности в СИОС</w:t>
            </w:r>
          </w:p>
        </w:tc>
        <w:tc>
          <w:tcPr>
            <w:tcW w:w="1983" w:type="dxa"/>
            <w:shd w:val="clear" w:color="auto" w:fill="auto"/>
          </w:tcPr>
          <w:p w:rsidR="00C82D73" w:rsidRDefault="0065794D" w:rsidP="0065794D">
            <w:pPr>
              <w:spacing w:after="0" w:line="264" w:lineRule="auto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Стратегическая команда детского сада </w:t>
            </w:r>
          </w:p>
          <w:p w:rsidR="0065794D" w:rsidRDefault="0065794D" w:rsidP="0065794D">
            <w:pPr>
              <w:spacing w:after="0" w:line="264" w:lineRule="auto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22</w:t>
            </w:r>
          </w:p>
        </w:tc>
        <w:tc>
          <w:tcPr>
            <w:tcW w:w="3058" w:type="dxa"/>
            <w:gridSpan w:val="2"/>
            <w:shd w:val="clear" w:color="auto" w:fill="auto"/>
          </w:tcPr>
          <w:p w:rsidR="0065794D" w:rsidRPr="006A022E" w:rsidRDefault="0065794D" w:rsidP="00563F6D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мероприятий по организации деятельности в   СИОС</w:t>
            </w:r>
          </w:p>
        </w:tc>
        <w:tc>
          <w:tcPr>
            <w:tcW w:w="1726" w:type="dxa"/>
            <w:shd w:val="clear" w:color="auto" w:fill="auto"/>
          </w:tcPr>
          <w:p w:rsidR="0065794D" w:rsidRDefault="0065794D" w:rsidP="0065794D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Весь период работы над проектом</w:t>
            </w:r>
          </w:p>
        </w:tc>
      </w:tr>
      <w:tr w:rsidR="005F1420" w:rsidRPr="006A022E" w:rsidTr="00590E59">
        <w:trPr>
          <w:trHeight w:val="1549"/>
          <w:jc w:val="center"/>
        </w:trPr>
        <w:tc>
          <w:tcPr>
            <w:tcW w:w="2803" w:type="dxa"/>
            <w:shd w:val="clear" w:color="auto" w:fill="auto"/>
          </w:tcPr>
          <w:p w:rsidR="005F1420" w:rsidRPr="006A022E" w:rsidRDefault="005F1420" w:rsidP="00563F6D">
            <w:pPr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Стимулирование педагогов на конкурс для педагогов в рамках муниципального образовательного события «Инновационный каскад – 2019»</w:t>
            </w:r>
          </w:p>
        </w:tc>
        <w:tc>
          <w:tcPr>
            <w:tcW w:w="1983" w:type="dxa"/>
            <w:shd w:val="clear" w:color="auto" w:fill="auto"/>
          </w:tcPr>
          <w:p w:rsidR="00C82D73" w:rsidRDefault="0065794D" w:rsidP="0065794D">
            <w:pPr>
              <w:spacing w:after="0" w:line="264" w:lineRule="auto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Стратегическая команда детского сада </w:t>
            </w:r>
          </w:p>
          <w:p w:rsidR="005F1420" w:rsidRPr="006A022E" w:rsidRDefault="0065794D" w:rsidP="00C82D73">
            <w:pPr>
              <w:spacing w:after="0" w:line="264" w:lineRule="auto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C82D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 соисполнители проекта детский сад № 31</w:t>
            </w:r>
          </w:p>
        </w:tc>
        <w:tc>
          <w:tcPr>
            <w:tcW w:w="3058" w:type="dxa"/>
            <w:gridSpan w:val="2"/>
            <w:shd w:val="clear" w:color="auto" w:fill="auto"/>
          </w:tcPr>
          <w:p w:rsidR="005F1420" w:rsidRDefault="005F1420" w:rsidP="0065794D">
            <w:pPr>
              <w:spacing w:after="0" w:line="264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Разработки педагогов </w:t>
            </w:r>
            <w:r w:rsidR="0065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деятельности </w:t>
            </w:r>
            <w:r w:rsidRPr="006A0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использования ресурсов СИОС</w:t>
            </w:r>
            <w:r w:rsidR="00657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5794D" w:rsidRPr="006A022E" w:rsidRDefault="0065794D" w:rsidP="0065794D">
            <w:pPr>
              <w:spacing w:after="0" w:line="264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6A0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аявки на участие в конкурсе</w:t>
            </w:r>
          </w:p>
        </w:tc>
        <w:tc>
          <w:tcPr>
            <w:tcW w:w="1726" w:type="dxa"/>
            <w:shd w:val="clear" w:color="auto" w:fill="auto"/>
          </w:tcPr>
          <w:p w:rsidR="005F1420" w:rsidRPr="006A022E" w:rsidRDefault="0065794D" w:rsidP="0065794D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Весь период работы над проектом</w:t>
            </w:r>
          </w:p>
        </w:tc>
      </w:tr>
      <w:tr w:rsidR="005F1420" w:rsidRPr="006A022E" w:rsidTr="00590E59">
        <w:trPr>
          <w:trHeight w:val="840"/>
          <w:jc w:val="center"/>
        </w:trPr>
        <w:tc>
          <w:tcPr>
            <w:tcW w:w="9570" w:type="dxa"/>
            <w:gridSpan w:val="5"/>
            <w:shd w:val="clear" w:color="auto" w:fill="auto"/>
          </w:tcPr>
          <w:p w:rsidR="005F1420" w:rsidRPr="006A022E" w:rsidRDefault="005F1420" w:rsidP="00D66E7D">
            <w:pPr>
              <w:widowControl w:val="0"/>
              <w:spacing w:after="0"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0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этап обобщающий: определение эффективности внедрения и степени удовлетворенности участников проекта.</w:t>
            </w:r>
          </w:p>
        </w:tc>
      </w:tr>
      <w:tr w:rsidR="009A4457" w:rsidRPr="006A022E" w:rsidTr="0065794D">
        <w:trPr>
          <w:trHeight w:val="1560"/>
          <w:jc w:val="center"/>
        </w:trPr>
        <w:tc>
          <w:tcPr>
            <w:tcW w:w="2803" w:type="dxa"/>
            <w:shd w:val="clear" w:color="auto" w:fill="auto"/>
          </w:tcPr>
          <w:p w:rsidR="00513B77" w:rsidRPr="006A022E" w:rsidRDefault="0065794D" w:rsidP="0065794D">
            <w:pPr>
              <w:spacing w:after="0"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Мониторинговые исследования эффективности и результативности деятельности в СИОС</w:t>
            </w:r>
          </w:p>
        </w:tc>
        <w:tc>
          <w:tcPr>
            <w:tcW w:w="1983" w:type="dxa"/>
            <w:shd w:val="clear" w:color="auto" w:fill="auto"/>
          </w:tcPr>
          <w:p w:rsidR="00C82D73" w:rsidRDefault="0065794D" w:rsidP="007B6587">
            <w:pPr>
              <w:spacing w:after="0" w:line="264" w:lineRule="auto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Стратегическая команда детского сада </w:t>
            </w:r>
          </w:p>
          <w:p w:rsidR="00513B77" w:rsidRPr="006A022E" w:rsidRDefault="0065794D" w:rsidP="007B6587">
            <w:pPr>
              <w:spacing w:after="0" w:line="264" w:lineRule="auto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22</w:t>
            </w:r>
          </w:p>
        </w:tc>
        <w:tc>
          <w:tcPr>
            <w:tcW w:w="3058" w:type="dxa"/>
            <w:gridSpan w:val="2"/>
            <w:shd w:val="clear" w:color="auto" w:fill="auto"/>
          </w:tcPr>
          <w:p w:rsidR="00513B77" w:rsidRPr="006A022E" w:rsidRDefault="0065794D" w:rsidP="00D66E7D">
            <w:pPr>
              <w:spacing w:after="0" w:line="264" w:lineRule="auto"/>
              <w:ind w:firstLine="14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результативности деятельности</w:t>
            </w:r>
          </w:p>
        </w:tc>
        <w:tc>
          <w:tcPr>
            <w:tcW w:w="1726" w:type="dxa"/>
            <w:shd w:val="clear" w:color="auto" w:fill="auto"/>
          </w:tcPr>
          <w:p w:rsidR="00513B77" w:rsidRPr="006A022E" w:rsidRDefault="0065794D" w:rsidP="0065794D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Июнь- </w:t>
            </w:r>
            <w:r w:rsidR="00513B77" w:rsidRPr="006A0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</w:p>
        </w:tc>
      </w:tr>
      <w:tr w:rsidR="005F1420" w:rsidRPr="006A022E" w:rsidTr="00590E59">
        <w:trPr>
          <w:jc w:val="center"/>
        </w:trPr>
        <w:tc>
          <w:tcPr>
            <w:tcW w:w="2803" w:type="dxa"/>
            <w:shd w:val="clear" w:color="auto" w:fill="auto"/>
          </w:tcPr>
          <w:p w:rsidR="005F1420" w:rsidRPr="006A022E" w:rsidRDefault="007B6587" w:rsidP="007B6587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Корректировка и подготовка отчуждённых продуктов инновационной деятельности</w:t>
            </w:r>
          </w:p>
        </w:tc>
        <w:tc>
          <w:tcPr>
            <w:tcW w:w="1983" w:type="dxa"/>
            <w:shd w:val="clear" w:color="auto" w:fill="auto"/>
          </w:tcPr>
          <w:p w:rsidR="005F1420" w:rsidRDefault="007B6587" w:rsidP="00C82D73">
            <w:pPr>
              <w:tabs>
                <w:tab w:val="left" w:pos="82"/>
                <w:tab w:val="left" w:pos="366"/>
              </w:tabs>
              <w:spacing w:after="0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Стратегическая команда детского сада </w:t>
            </w:r>
          </w:p>
          <w:p w:rsidR="00C82D73" w:rsidRPr="006A022E" w:rsidRDefault="00C82D73" w:rsidP="00C82D73">
            <w:pPr>
              <w:tabs>
                <w:tab w:val="left" w:pos="82"/>
                <w:tab w:val="left" w:pos="366"/>
              </w:tabs>
              <w:spacing w:after="0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22</w:t>
            </w:r>
          </w:p>
        </w:tc>
        <w:tc>
          <w:tcPr>
            <w:tcW w:w="3058" w:type="dxa"/>
            <w:gridSpan w:val="2"/>
            <w:shd w:val="clear" w:color="auto" w:fill="auto"/>
          </w:tcPr>
          <w:p w:rsidR="005F1420" w:rsidRPr="006A022E" w:rsidRDefault="007B6587" w:rsidP="00D66E7D">
            <w:pPr>
              <w:spacing w:after="0"/>
              <w:ind w:firstLine="1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Оформление отчуждённого продукта инновационной деятельности</w:t>
            </w:r>
          </w:p>
        </w:tc>
        <w:tc>
          <w:tcPr>
            <w:tcW w:w="1726" w:type="dxa"/>
            <w:shd w:val="clear" w:color="auto" w:fill="auto"/>
          </w:tcPr>
          <w:p w:rsidR="005F1420" w:rsidRPr="006A022E" w:rsidRDefault="0065794D" w:rsidP="0065794D">
            <w:pPr>
              <w:tabs>
                <w:tab w:val="left" w:pos="34"/>
                <w:tab w:val="left" w:pos="176"/>
              </w:tabs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Сентябрь-ноябрь 2019</w:t>
            </w:r>
          </w:p>
        </w:tc>
      </w:tr>
      <w:tr w:rsidR="007B6587" w:rsidRPr="006A022E" w:rsidTr="00590E59">
        <w:trPr>
          <w:jc w:val="center"/>
        </w:trPr>
        <w:tc>
          <w:tcPr>
            <w:tcW w:w="2803" w:type="dxa"/>
            <w:shd w:val="clear" w:color="auto" w:fill="auto"/>
          </w:tcPr>
          <w:p w:rsidR="007B6587" w:rsidRDefault="007B6587" w:rsidP="007B6587">
            <w:pPr>
              <w:pStyle w:val="a3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Участие в образовательном событии «Инновационный каскад - 2018» и «Инновационный каскад - 2019»</w:t>
            </w:r>
          </w:p>
        </w:tc>
        <w:tc>
          <w:tcPr>
            <w:tcW w:w="1983" w:type="dxa"/>
            <w:shd w:val="clear" w:color="auto" w:fill="auto"/>
          </w:tcPr>
          <w:p w:rsidR="00C82D73" w:rsidRDefault="007B6587" w:rsidP="007B6587">
            <w:pPr>
              <w:tabs>
                <w:tab w:val="left" w:pos="82"/>
                <w:tab w:val="left" w:pos="366"/>
              </w:tabs>
              <w:spacing w:after="0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Стратегическая команда детского сада </w:t>
            </w:r>
          </w:p>
          <w:p w:rsidR="007B6587" w:rsidRDefault="007B6587" w:rsidP="007B6587">
            <w:pPr>
              <w:tabs>
                <w:tab w:val="left" w:pos="82"/>
                <w:tab w:val="left" w:pos="366"/>
              </w:tabs>
              <w:spacing w:after="0"/>
              <w:ind w:firstLine="3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22</w:t>
            </w:r>
          </w:p>
        </w:tc>
        <w:tc>
          <w:tcPr>
            <w:tcW w:w="3058" w:type="dxa"/>
            <w:gridSpan w:val="2"/>
            <w:shd w:val="clear" w:color="auto" w:fill="auto"/>
          </w:tcPr>
          <w:p w:rsidR="007B6587" w:rsidRDefault="007B6587" w:rsidP="00D66E7D">
            <w:pPr>
              <w:spacing w:after="0"/>
              <w:ind w:firstLine="14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Публикация, открытость проекта для педагогического сообщества</w:t>
            </w:r>
          </w:p>
        </w:tc>
        <w:tc>
          <w:tcPr>
            <w:tcW w:w="1726" w:type="dxa"/>
            <w:shd w:val="clear" w:color="auto" w:fill="auto"/>
          </w:tcPr>
          <w:p w:rsidR="007B6587" w:rsidRDefault="007B6587" w:rsidP="0065794D">
            <w:pPr>
              <w:tabs>
                <w:tab w:val="left" w:pos="34"/>
                <w:tab w:val="left" w:pos="176"/>
              </w:tabs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2018, 2019</w:t>
            </w:r>
          </w:p>
        </w:tc>
      </w:tr>
    </w:tbl>
    <w:p w:rsidR="00B40B6C" w:rsidRDefault="00B40B6C" w:rsidP="00B40B6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0B6C" w:rsidRDefault="00B40B6C" w:rsidP="00B40B6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30D51" w:rsidRPr="006A022E" w:rsidRDefault="00930D51" w:rsidP="00B40B6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022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Критерии и показатели результативности реализации </w:t>
      </w:r>
      <w:r w:rsidR="007B6587">
        <w:rPr>
          <w:rFonts w:ascii="Times New Roman" w:hAnsi="Times New Roman" w:cs="Times New Roman"/>
          <w:b/>
          <w:i/>
          <w:sz w:val="24"/>
          <w:szCs w:val="24"/>
        </w:rPr>
        <w:t>проекта</w:t>
      </w:r>
    </w:p>
    <w:p w:rsidR="00930D51" w:rsidRPr="006A022E" w:rsidRDefault="00930D51" w:rsidP="00D66E7D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022E">
        <w:rPr>
          <w:rFonts w:ascii="Times New Roman" w:hAnsi="Times New Roman" w:cs="Times New Roman"/>
          <w:i/>
          <w:sz w:val="24"/>
          <w:szCs w:val="24"/>
        </w:rPr>
        <w:t>Степень разр</w:t>
      </w:r>
      <w:r w:rsidR="005F1420" w:rsidRPr="006A022E">
        <w:rPr>
          <w:rFonts w:ascii="Times New Roman" w:hAnsi="Times New Roman" w:cs="Times New Roman"/>
          <w:i/>
          <w:sz w:val="24"/>
          <w:szCs w:val="24"/>
        </w:rPr>
        <w:t xml:space="preserve">аботанности </w:t>
      </w:r>
      <w:r w:rsidRPr="006A022E">
        <w:rPr>
          <w:rFonts w:ascii="Times New Roman" w:hAnsi="Times New Roman" w:cs="Times New Roman"/>
          <w:i/>
          <w:sz w:val="24"/>
          <w:szCs w:val="24"/>
        </w:rPr>
        <w:t>инновационной деятельности в образовательной организации</w:t>
      </w:r>
    </w:p>
    <w:p w:rsidR="00930D51" w:rsidRPr="006A022E" w:rsidRDefault="00930D51" w:rsidP="00D66E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22E">
        <w:rPr>
          <w:rFonts w:ascii="Times New Roman" w:hAnsi="Times New Roman" w:cs="Times New Roman"/>
          <w:sz w:val="24"/>
          <w:szCs w:val="24"/>
        </w:rPr>
        <w:t>Показатели:</w:t>
      </w:r>
    </w:p>
    <w:p w:rsidR="00930D51" w:rsidRPr="006A022E" w:rsidRDefault="00930D51" w:rsidP="00D66E7D">
      <w:pPr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22E">
        <w:rPr>
          <w:rFonts w:ascii="Times New Roman" w:hAnsi="Times New Roman" w:cs="Times New Roman"/>
          <w:sz w:val="24"/>
          <w:szCs w:val="24"/>
        </w:rPr>
        <w:t xml:space="preserve">Наличие научно-методических материалов, разработанных в результате инновационной деятельности: методические </w:t>
      </w:r>
      <w:r w:rsidR="007B6587">
        <w:rPr>
          <w:rFonts w:ascii="Times New Roman" w:hAnsi="Times New Roman" w:cs="Times New Roman"/>
          <w:sz w:val="24"/>
          <w:szCs w:val="24"/>
        </w:rPr>
        <w:t>пособия,</w:t>
      </w:r>
      <w:r w:rsidRPr="006A022E">
        <w:rPr>
          <w:rFonts w:ascii="Times New Roman" w:hAnsi="Times New Roman" w:cs="Times New Roman"/>
          <w:sz w:val="24"/>
          <w:szCs w:val="24"/>
        </w:rPr>
        <w:t xml:space="preserve"> ме</w:t>
      </w:r>
      <w:r w:rsidR="005F1420" w:rsidRPr="006A022E">
        <w:rPr>
          <w:rFonts w:ascii="Times New Roman" w:hAnsi="Times New Roman" w:cs="Times New Roman"/>
          <w:sz w:val="24"/>
          <w:szCs w:val="24"/>
        </w:rPr>
        <w:t xml:space="preserve">тодические рекомендации, </w:t>
      </w:r>
      <w:r w:rsidRPr="006A022E">
        <w:rPr>
          <w:rFonts w:ascii="Times New Roman" w:hAnsi="Times New Roman" w:cs="Times New Roman"/>
          <w:sz w:val="24"/>
          <w:szCs w:val="24"/>
        </w:rPr>
        <w:t xml:space="preserve"> практические пособия и т.д.</w:t>
      </w:r>
    </w:p>
    <w:p w:rsidR="00930D51" w:rsidRPr="006A022E" w:rsidRDefault="00930D51" w:rsidP="00D66E7D">
      <w:pPr>
        <w:numPr>
          <w:ilvl w:val="0"/>
          <w:numId w:val="18"/>
        </w:numPr>
        <w:spacing w:before="240"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022E">
        <w:rPr>
          <w:rFonts w:ascii="Times New Roman" w:hAnsi="Times New Roman" w:cs="Times New Roman"/>
          <w:i/>
          <w:sz w:val="24"/>
          <w:szCs w:val="24"/>
        </w:rPr>
        <w:t>Профессиональные компетенции педагогических кадров</w:t>
      </w:r>
    </w:p>
    <w:p w:rsidR="00930D51" w:rsidRPr="006A022E" w:rsidRDefault="00930D51" w:rsidP="00D66E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22E">
        <w:rPr>
          <w:rFonts w:ascii="Times New Roman" w:hAnsi="Times New Roman" w:cs="Times New Roman"/>
          <w:sz w:val="24"/>
          <w:szCs w:val="24"/>
        </w:rPr>
        <w:t>Показатели:</w:t>
      </w:r>
    </w:p>
    <w:p w:rsidR="00930D51" w:rsidRPr="006A022E" w:rsidRDefault="00930D51" w:rsidP="00D66E7D">
      <w:pPr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22E">
        <w:rPr>
          <w:rFonts w:ascii="Times New Roman" w:hAnsi="Times New Roman" w:cs="Times New Roman"/>
          <w:sz w:val="24"/>
          <w:szCs w:val="24"/>
        </w:rPr>
        <w:t>Степень вовлеченности педагогических кадров образовательной организации в инновационную деятельность.</w:t>
      </w:r>
    </w:p>
    <w:p w:rsidR="00930D51" w:rsidRPr="006A022E" w:rsidRDefault="00930D51" w:rsidP="00D66E7D">
      <w:pPr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22E">
        <w:rPr>
          <w:rFonts w:ascii="Times New Roman" w:hAnsi="Times New Roman" w:cs="Times New Roman"/>
          <w:sz w:val="24"/>
          <w:szCs w:val="24"/>
        </w:rPr>
        <w:t>Удовлетворенность педагогов изменениями, происходящими в результате инновационной деятельности.</w:t>
      </w:r>
    </w:p>
    <w:p w:rsidR="00930D51" w:rsidRPr="006A022E" w:rsidRDefault="00930D51" w:rsidP="00D66E7D">
      <w:pPr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22E">
        <w:rPr>
          <w:rFonts w:ascii="Times New Roman" w:hAnsi="Times New Roman" w:cs="Times New Roman"/>
          <w:sz w:val="24"/>
          <w:szCs w:val="24"/>
        </w:rPr>
        <w:t>Повышение уровня квалификации педагогических работников.</w:t>
      </w:r>
    </w:p>
    <w:p w:rsidR="00930D51" w:rsidRPr="006A022E" w:rsidRDefault="00930D51" w:rsidP="00D66E7D">
      <w:pPr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22E">
        <w:rPr>
          <w:rFonts w:ascii="Times New Roman" w:hAnsi="Times New Roman" w:cs="Times New Roman"/>
          <w:sz w:val="24"/>
          <w:szCs w:val="24"/>
        </w:rPr>
        <w:t>Повышение профессиональной активности педагогического состава образовательной организации.</w:t>
      </w:r>
    </w:p>
    <w:p w:rsidR="00930D51" w:rsidRPr="006A022E" w:rsidRDefault="00930D51" w:rsidP="00D66E7D">
      <w:pPr>
        <w:numPr>
          <w:ilvl w:val="0"/>
          <w:numId w:val="18"/>
        </w:numPr>
        <w:spacing w:before="240"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022E">
        <w:rPr>
          <w:rFonts w:ascii="Times New Roman" w:hAnsi="Times New Roman" w:cs="Times New Roman"/>
          <w:i/>
          <w:sz w:val="24"/>
          <w:szCs w:val="24"/>
        </w:rPr>
        <w:t>Информационное сопровождение инновационной деятельности</w:t>
      </w:r>
    </w:p>
    <w:p w:rsidR="00930D51" w:rsidRPr="006A022E" w:rsidRDefault="00930D51" w:rsidP="00D66E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22E">
        <w:rPr>
          <w:rFonts w:ascii="Times New Roman" w:hAnsi="Times New Roman" w:cs="Times New Roman"/>
          <w:sz w:val="24"/>
          <w:szCs w:val="24"/>
        </w:rPr>
        <w:t>Показатели:</w:t>
      </w:r>
    </w:p>
    <w:p w:rsidR="00930D51" w:rsidRPr="006A022E" w:rsidRDefault="00930D51" w:rsidP="00D66E7D">
      <w:pPr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22E">
        <w:rPr>
          <w:rFonts w:ascii="Times New Roman" w:hAnsi="Times New Roman" w:cs="Times New Roman"/>
          <w:sz w:val="24"/>
          <w:szCs w:val="24"/>
        </w:rPr>
        <w:t>Наличие публикаций по теме инновационной деятельности в научно-методических журналах</w:t>
      </w:r>
    </w:p>
    <w:p w:rsidR="00930D51" w:rsidRPr="006A022E" w:rsidRDefault="00930D51" w:rsidP="00D66E7D">
      <w:pPr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22E">
        <w:rPr>
          <w:rFonts w:ascii="Times New Roman" w:hAnsi="Times New Roman" w:cs="Times New Roman"/>
          <w:sz w:val="24"/>
          <w:szCs w:val="24"/>
        </w:rPr>
        <w:t>Отражение результатов инновационной деятельности на сайте образовательной организации</w:t>
      </w:r>
    </w:p>
    <w:p w:rsidR="00A74748" w:rsidRPr="006A022E" w:rsidRDefault="00930D51" w:rsidP="00D66E7D">
      <w:pPr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22E">
        <w:rPr>
          <w:rFonts w:ascii="Times New Roman" w:hAnsi="Times New Roman" w:cs="Times New Roman"/>
          <w:sz w:val="24"/>
          <w:szCs w:val="24"/>
        </w:rPr>
        <w:t>Наличие аналитических материалов по результатам исследований, выявляющих результативность (эффективность) инновационной деятельности</w:t>
      </w:r>
    </w:p>
    <w:p w:rsidR="00676C29" w:rsidRDefault="00676C29" w:rsidP="00D66E7D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462D" w:rsidRDefault="0024462D" w:rsidP="00D66E7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4462D" w:rsidRDefault="0024462D" w:rsidP="00D66E7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4462D" w:rsidRDefault="0024462D" w:rsidP="00D66E7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4462D" w:rsidRDefault="0024462D" w:rsidP="00D66E7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4462D" w:rsidRDefault="0024462D" w:rsidP="00D66E7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4462D" w:rsidRDefault="0024462D" w:rsidP="00D66E7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4462D" w:rsidRDefault="0024462D" w:rsidP="00D66E7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4462D" w:rsidRDefault="0024462D" w:rsidP="00D66E7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4462D" w:rsidRDefault="0024462D" w:rsidP="00D66E7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4462D" w:rsidRPr="006A022E" w:rsidRDefault="0024462D" w:rsidP="00D66E7D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24462D" w:rsidRPr="006A022E" w:rsidSect="00B40B6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D71"/>
    <w:multiLevelType w:val="hybridMultilevel"/>
    <w:tmpl w:val="4FE4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E68F7"/>
    <w:multiLevelType w:val="hybridMultilevel"/>
    <w:tmpl w:val="28C0AAB4"/>
    <w:lvl w:ilvl="0" w:tplc="4F6C34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6D68A5"/>
    <w:multiLevelType w:val="hybridMultilevel"/>
    <w:tmpl w:val="0B725344"/>
    <w:lvl w:ilvl="0" w:tplc="03B6A0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F72768"/>
    <w:multiLevelType w:val="hybridMultilevel"/>
    <w:tmpl w:val="7C2ACBA2"/>
    <w:lvl w:ilvl="0" w:tplc="57A485A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1880098E"/>
    <w:multiLevelType w:val="multilevel"/>
    <w:tmpl w:val="66309E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05E08"/>
    <w:multiLevelType w:val="hybridMultilevel"/>
    <w:tmpl w:val="327C4A60"/>
    <w:lvl w:ilvl="0" w:tplc="03B6A0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EA30B7D"/>
    <w:multiLevelType w:val="hybridMultilevel"/>
    <w:tmpl w:val="F0B27C0A"/>
    <w:lvl w:ilvl="0" w:tplc="0D62AC0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F512893"/>
    <w:multiLevelType w:val="hybridMultilevel"/>
    <w:tmpl w:val="A84E6BB0"/>
    <w:lvl w:ilvl="0" w:tplc="BF5A7AC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2E6922E8"/>
    <w:multiLevelType w:val="hybridMultilevel"/>
    <w:tmpl w:val="B11035CC"/>
    <w:lvl w:ilvl="0" w:tplc="0D62AC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4B328F"/>
    <w:multiLevelType w:val="hybridMultilevel"/>
    <w:tmpl w:val="C098F8FA"/>
    <w:lvl w:ilvl="0" w:tplc="03B6A0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822359B"/>
    <w:multiLevelType w:val="multilevel"/>
    <w:tmpl w:val="DAB293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2F626B"/>
    <w:multiLevelType w:val="hybridMultilevel"/>
    <w:tmpl w:val="BC06B414"/>
    <w:lvl w:ilvl="0" w:tplc="03B6A0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027A95"/>
    <w:multiLevelType w:val="hybridMultilevel"/>
    <w:tmpl w:val="02EE9BEC"/>
    <w:lvl w:ilvl="0" w:tplc="0D62AC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C372FC"/>
    <w:multiLevelType w:val="multilevel"/>
    <w:tmpl w:val="DAB293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E0C6AB2"/>
    <w:multiLevelType w:val="multilevel"/>
    <w:tmpl w:val="DAB293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E3C1C37"/>
    <w:multiLevelType w:val="hybridMultilevel"/>
    <w:tmpl w:val="8150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81F93"/>
    <w:multiLevelType w:val="hybridMultilevel"/>
    <w:tmpl w:val="09905772"/>
    <w:lvl w:ilvl="0" w:tplc="0D62AC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A32219"/>
    <w:multiLevelType w:val="hybridMultilevel"/>
    <w:tmpl w:val="83DE721E"/>
    <w:lvl w:ilvl="0" w:tplc="2F26235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>
    <w:nsid w:val="698972B8"/>
    <w:multiLevelType w:val="hybridMultilevel"/>
    <w:tmpl w:val="796E0CC2"/>
    <w:lvl w:ilvl="0" w:tplc="4F6C34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A227786"/>
    <w:multiLevelType w:val="hybridMultilevel"/>
    <w:tmpl w:val="54661CD4"/>
    <w:lvl w:ilvl="0" w:tplc="0D62AC0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BCB0A12"/>
    <w:multiLevelType w:val="hybridMultilevel"/>
    <w:tmpl w:val="2F262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62AC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FC51F3"/>
    <w:multiLevelType w:val="hybridMultilevel"/>
    <w:tmpl w:val="C52EFABC"/>
    <w:lvl w:ilvl="0" w:tplc="079660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5C26E12"/>
    <w:multiLevelType w:val="hybridMultilevel"/>
    <w:tmpl w:val="D2B62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D5086D"/>
    <w:multiLevelType w:val="hybridMultilevel"/>
    <w:tmpl w:val="BA029120"/>
    <w:lvl w:ilvl="0" w:tplc="03B6A0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CA3F24"/>
    <w:multiLevelType w:val="hybridMultilevel"/>
    <w:tmpl w:val="1210590E"/>
    <w:lvl w:ilvl="0" w:tplc="03B6A0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3D3263"/>
    <w:multiLevelType w:val="hybridMultilevel"/>
    <w:tmpl w:val="98347148"/>
    <w:lvl w:ilvl="0" w:tplc="2F2623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DB439C4"/>
    <w:multiLevelType w:val="hybridMultilevel"/>
    <w:tmpl w:val="A790CF7A"/>
    <w:lvl w:ilvl="0" w:tplc="0D62AC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6"/>
  </w:num>
  <w:num w:numId="4">
    <w:abstractNumId w:val="16"/>
  </w:num>
  <w:num w:numId="5">
    <w:abstractNumId w:val="12"/>
  </w:num>
  <w:num w:numId="6">
    <w:abstractNumId w:val="26"/>
  </w:num>
  <w:num w:numId="7">
    <w:abstractNumId w:val="8"/>
  </w:num>
  <w:num w:numId="8">
    <w:abstractNumId w:val="11"/>
  </w:num>
  <w:num w:numId="9">
    <w:abstractNumId w:val="24"/>
  </w:num>
  <w:num w:numId="10">
    <w:abstractNumId w:val="2"/>
  </w:num>
  <w:num w:numId="11">
    <w:abstractNumId w:val="23"/>
  </w:num>
  <w:num w:numId="12">
    <w:abstractNumId w:val="13"/>
  </w:num>
  <w:num w:numId="13">
    <w:abstractNumId w:val="14"/>
  </w:num>
  <w:num w:numId="14">
    <w:abstractNumId w:val="10"/>
  </w:num>
  <w:num w:numId="15">
    <w:abstractNumId w:val="5"/>
  </w:num>
  <w:num w:numId="16">
    <w:abstractNumId w:val="9"/>
  </w:num>
  <w:num w:numId="17">
    <w:abstractNumId w:val="7"/>
  </w:num>
  <w:num w:numId="18">
    <w:abstractNumId w:val="21"/>
  </w:num>
  <w:num w:numId="19">
    <w:abstractNumId w:val="25"/>
  </w:num>
  <w:num w:numId="20">
    <w:abstractNumId w:val="17"/>
  </w:num>
  <w:num w:numId="21">
    <w:abstractNumId w:val="15"/>
  </w:num>
  <w:num w:numId="22">
    <w:abstractNumId w:val="0"/>
  </w:num>
  <w:num w:numId="23">
    <w:abstractNumId w:val="3"/>
  </w:num>
  <w:num w:numId="24">
    <w:abstractNumId w:val="22"/>
  </w:num>
  <w:num w:numId="25">
    <w:abstractNumId w:val="18"/>
  </w:num>
  <w:num w:numId="26">
    <w:abstractNumId w:val="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48"/>
    <w:rsid w:val="00033700"/>
    <w:rsid w:val="000A0CCE"/>
    <w:rsid w:val="00157380"/>
    <w:rsid w:val="001D691C"/>
    <w:rsid w:val="0024462D"/>
    <w:rsid w:val="002A7AD8"/>
    <w:rsid w:val="002E6B79"/>
    <w:rsid w:val="00306A52"/>
    <w:rsid w:val="00362590"/>
    <w:rsid w:val="003B2E01"/>
    <w:rsid w:val="003D0786"/>
    <w:rsid w:val="003D446F"/>
    <w:rsid w:val="00443935"/>
    <w:rsid w:val="004C206D"/>
    <w:rsid w:val="004F34C8"/>
    <w:rsid w:val="00511AEF"/>
    <w:rsid w:val="00513B77"/>
    <w:rsid w:val="00563F6D"/>
    <w:rsid w:val="00590E59"/>
    <w:rsid w:val="005C1068"/>
    <w:rsid w:val="005F1420"/>
    <w:rsid w:val="0065794D"/>
    <w:rsid w:val="00676C29"/>
    <w:rsid w:val="006A022E"/>
    <w:rsid w:val="00707877"/>
    <w:rsid w:val="007B6587"/>
    <w:rsid w:val="00804F43"/>
    <w:rsid w:val="008F64D4"/>
    <w:rsid w:val="00930D51"/>
    <w:rsid w:val="00970881"/>
    <w:rsid w:val="0098019D"/>
    <w:rsid w:val="009A4457"/>
    <w:rsid w:val="00A24B7D"/>
    <w:rsid w:val="00A55325"/>
    <w:rsid w:val="00A74748"/>
    <w:rsid w:val="00AA10F7"/>
    <w:rsid w:val="00AA47B9"/>
    <w:rsid w:val="00B40B6C"/>
    <w:rsid w:val="00B72569"/>
    <w:rsid w:val="00C039FF"/>
    <w:rsid w:val="00C82D73"/>
    <w:rsid w:val="00C86A01"/>
    <w:rsid w:val="00D66E7D"/>
    <w:rsid w:val="00DC7427"/>
    <w:rsid w:val="00EA7E52"/>
    <w:rsid w:val="00EF255B"/>
    <w:rsid w:val="00F22B0C"/>
    <w:rsid w:val="00F964E7"/>
    <w:rsid w:val="00FA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34C8"/>
    <w:pPr>
      <w:pBdr>
        <w:bottom w:val="single" w:sz="6" w:space="0" w:color="D6DDB9"/>
      </w:pBdr>
      <w:spacing w:after="75" w:line="240" w:lineRule="auto"/>
      <w:outlineLvl w:val="1"/>
    </w:pPr>
    <w:rPr>
      <w:rFonts w:ascii="Trebuchet MS" w:eastAsia="Times New Roman" w:hAnsi="Trebuchet MS" w:cs="Times New Roman"/>
      <w:b/>
      <w:bCs/>
      <w:cap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34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F34C8"/>
    <w:rPr>
      <w:rFonts w:ascii="Trebuchet MS" w:eastAsia="Times New Roman" w:hAnsi="Trebuchet MS" w:cs="Times New Roman"/>
      <w:b/>
      <w:bCs/>
      <w:caps/>
      <w:sz w:val="32"/>
      <w:szCs w:val="32"/>
    </w:rPr>
  </w:style>
  <w:style w:type="paragraph" w:customStyle="1" w:styleId="c0">
    <w:name w:val="c0"/>
    <w:basedOn w:val="a"/>
    <w:rsid w:val="004F34C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F34C8"/>
  </w:style>
  <w:style w:type="character" w:customStyle="1" w:styleId="c3">
    <w:name w:val="c3"/>
    <w:basedOn w:val="a0"/>
    <w:rsid w:val="004F34C8"/>
  </w:style>
  <w:style w:type="character" w:customStyle="1" w:styleId="c4">
    <w:name w:val="c4"/>
    <w:basedOn w:val="a0"/>
    <w:rsid w:val="004F34C8"/>
  </w:style>
  <w:style w:type="paragraph" w:styleId="a3">
    <w:name w:val="List Paragraph"/>
    <w:basedOn w:val="a"/>
    <w:uiPriority w:val="34"/>
    <w:qFormat/>
    <w:rsid w:val="00AA10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AA1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930D51"/>
    <w:pPr>
      <w:spacing w:after="0" w:line="360" w:lineRule="auto"/>
      <w:ind w:firstLine="482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30D51"/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Абзац списка2"/>
    <w:basedOn w:val="a"/>
    <w:rsid w:val="00930D51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66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6E7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511A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34C8"/>
    <w:pPr>
      <w:pBdr>
        <w:bottom w:val="single" w:sz="6" w:space="0" w:color="D6DDB9"/>
      </w:pBdr>
      <w:spacing w:after="75" w:line="240" w:lineRule="auto"/>
      <w:outlineLvl w:val="1"/>
    </w:pPr>
    <w:rPr>
      <w:rFonts w:ascii="Trebuchet MS" w:eastAsia="Times New Roman" w:hAnsi="Trebuchet MS" w:cs="Times New Roman"/>
      <w:b/>
      <w:bCs/>
      <w:cap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34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F34C8"/>
    <w:rPr>
      <w:rFonts w:ascii="Trebuchet MS" w:eastAsia="Times New Roman" w:hAnsi="Trebuchet MS" w:cs="Times New Roman"/>
      <w:b/>
      <w:bCs/>
      <w:caps/>
      <w:sz w:val="32"/>
      <w:szCs w:val="32"/>
    </w:rPr>
  </w:style>
  <w:style w:type="paragraph" w:customStyle="1" w:styleId="c0">
    <w:name w:val="c0"/>
    <w:basedOn w:val="a"/>
    <w:rsid w:val="004F34C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F34C8"/>
  </w:style>
  <w:style w:type="character" w:customStyle="1" w:styleId="c3">
    <w:name w:val="c3"/>
    <w:basedOn w:val="a0"/>
    <w:rsid w:val="004F34C8"/>
  </w:style>
  <w:style w:type="character" w:customStyle="1" w:styleId="c4">
    <w:name w:val="c4"/>
    <w:basedOn w:val="a0"/>
    <w:rsid w:val="004F34C8"/>
  </w:style>
  <w:style w:type="paragraph" w:styleId="a3">
    <w:name w:val="List Paragraph"/>
    <w:basedOn w:val="a"/>
    <w:uiPriority w:val="34"/>
    <w:qFormat/>
    <w:rsid w:val="00AA10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AA1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930D51"/>
    <w:pPr>
      <w:spacing w:after="0" w:line="360" w:lineRule="auto"/>
      <w:ind w:firstLine="482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30D51"/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Абзац списка2"/>
    <w:basedOn w:val="a"/>
    <w:rsid w:val="00930D51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66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6E7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511A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186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6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7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1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7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54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30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8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29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01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92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291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36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69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8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625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8611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5456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3533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32559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7190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4374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6286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426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784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118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3012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Андрей-Связь</dc:creator>
  <cp:lastModifiedBy>Юля</cp:lastModifiedBy>
  <cp:revision>5</cp:revision>
  <cp:lastPrinted>2017-11-27T04:40:00Z</cp:lastPrinted>
  <dcterms:created xsi:type="dcterms:W3CDTF">2018-02-16T18:07:00Z</dcterms:created>
  <dcterms:modified xsi:type="dcterms:W3CDTF">2018-02-17T09:09:00Z</dcterms:modified>
</cp:coreProperties>
</file>